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A1E0A" w14:textId="77777777"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w:t>
      </w:r>
      <w:r w:rsidR="008C1304">
        <w:rPr>
          <w:rFonts w:ascii="Times New Roman" w:hAnsi="Times New Roman" w:cs="Times New Roman"/>
          <w:b/>
          <w:bCs/>
          <w:sz w:val="26"/>
          <w:szCs w:val="26"/>
        </w:rPr>
        <w:t>monitoringu populácie krakle belasej</w:t>
      </w:r>
      <w:r w:rsidR="00A308F2">
        <w:rPr>
          <w:rFonts w:ascii="Times New Roman" w:hAnsi="Times New Roman" w:cs="Times New Roman"/>
          <w:b/>
          <w:bCs/>
          <w:sz w:val="26"/>
          <w:szCs w:val="26"/>
        </w:rPr>
        <w:t xml:space="preserve"> (</w:t>
      </w:r>
      <w:proofErr w:type="spellStart"/>
      <w:r w:rsidR="00A308F2" w:rsidRPr="00A308F2">
        <w:rPr>
          <w:rFonts w:ascii="Times New Roman" w:hAnsi="Times New Roman" w:cs="Times New Roman"/>
          <w:b/>
          <w:bCs/>
          <w:i/>
          <w:sz w:val="26"/>
          <w:szCs w:val="26"/>
        </w:rPr>
        <w:t>Coracias</w:t>
      </w:r>
      <w:proofErr w:type="spellEnd"/>
      <w:r w:rsidR="00A308F2" w:rsidRPr="00A308F2">
        <w:rPr>
          <w:rFonts w:ascii="Times New Roman" w:hAnsi="Times New Roman" w:cs="Times New Roman"/>
          <w:b/>
          <w:bCs/>
          <w:i/>
          <w:sz w:val="26"/>
          <w:szCs w:val="26"/>
        </w:rPr>
        <w:t xml:space="preserve"> </w:t>
      </w:r>
      <w:proofErr w:type="spellStart"/>
      <w:r w:rsidR="00A308F2" w:rsidRPr="00A308F2">
        <w:rPr>
          <w:rFonts w:ascii="Times New Roman" w:hAnsi="Times New Roman" w:cs="Times New Roman"/>
          <w:b/>
          <w:bCs/>
          <w:i/>
          <w:sz w:val="26"/>
          <w:szCs w:val="26"/>
        </w:rPr>
        <w:t>garrulus</w:t>
      </w:r>
      <w:proofErr w:type="spellEnd"/>
      <w:r w:rsidR="00A308F2">
        <w:rPr>
          <w:rFonts w:ascii="Times New Roman" w:hAnsi="Times New Roman" w:cs="Times New Roman"/>
          <w:b/>
          <w:bCs/>
          <w:sz w:val="26"/>
          <w:szCs w:val="26"/>
        </w:rPr>
        <w:t>)</w:t>
      </w:r>
      <w:r w:rsidR="001E1CC2">
        <w:rPr>
          <w:rFonts w:ascii="Times New Roman" w:hAnsi="Times New Roman" w:cs="Times New Roman"/>
          <w:b/>
          <w:bCs/>
          <w:sz w:val="26"/>
          <w:szCs w:val="26"/>
        </w:rPr>
        <w:t xml:space="preserve"> úplným sčítaním</w:t>
      </w:r>
    </w:p>
    <w:p w14:paraId="3F3F6383"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7DD9786B" w14:textId="77777777"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5A5E59">
        <w:rPr>
          <w:rFonts w:ascii="Times New Roman" w:hAnsi="Times New Roman" w:cs="Times New Roman"/>
          <w:sz w:val="24"/>
          <w:szCs w:val="24"/>
          <w:u w:val="single"/>
        </w:rPr>
        <w:t xml:space="preserve">Ing. Matej </w:t>
      </w:r>
      <w:proofErr w:type="spellStart"/>
      <w:r w:rsidR="005A5E59">
        <w:rPr>
          <w:rFonts w:ascii="Times New Roman" w:hAnsi="Times New Roman" w:cs="Times New Roman"/>
          <w:sz w:val="24"/>
          <w:szCs w:val="24"/>
          <w:u w:val="single"/>
        </w:rPr>
        <w:t>Repel</w:t>
      </w:r>
      <w:proofErr w:type="spellEnd"/>
      <w:r w:rsidR="005A5E59">
        <w:rPr>
          <w:rFonts w:ascii="Times New Roman" w:hAnsi="Times New Roman" w:cs="Times New Roman"/>
          <w:sz w:val="24"/>
          <w:szCs w:val="24"/>
          <w:u w:val="single"/>
        </w:rPr>
        <w:t>, PhD.</w:t>
      </w:r>
    </w:p>
    <w:p w14:paraId="3A895606" w14:textId="4745714C" w:rsidR="00A776CA" w:rsidRDefault="00A776CA" w:rsidP="00A776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Andrea Lešová, PhD.</w:t>
      </w:r>
    </w:p>
    <w:p w14:paraId="7EBBE699" w14:textId="77777777" w:rsidR="00962E8D" w:rsidRDefault="00962E8D" w:rsidP="00962E8D">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2B1DB2A5" w14:textId="77777777" w:rsidR="003E6F26" w:rsidRDefault="003E6F26" w:rsidP="003E6F26">
      <w:pPr>
        <w:rPr>
          <w:rFonts w:ascii="Times New Roman" w:hAnsi="Times New Roman" w:cs="Times New Roman"/>
          <w:sz w:val="24"/>
          <w:szCs w:val="24"/>
        </w:rPr>
      </w:pPr>
    </w:p>
    <w:p w14:paraId="2D5B37B6" w14:textId="77777777"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1F751DCE" w14:textId="77777777" w:rsidR="00D82C73" w:rsidRPr="00D82C73" w:rsidRDefault="005A5E59" w:rsidP="00D82C73">
      <w:pPr>
        <w:jc w:val="both"/>
        <w:rPr>
          <w:rFonts w:ascii="Times New Roman" w:hAnsi="Times New Roman" w:cs="Times New Roman"/>
          <w:sz w:val="24"/>
          <w:szCs w:val="24"/>
        </w:rPr>
      </w:pPr>
      <w:r>
        <w:rPr>
          <w:rFonts w:ascii="Times New Roman" w:hAnsi="Times New Roman" w:cs="Times New Roman"/>
          <w:sz w:val="24"/>
          <w:szCs w:val="24"/>
        </w:rPr>
        <w:t xml:space="preserve">Používa sa </w:t>
      </w:r>
      <w:r w:rsidR="008C1304" w:rsidRPr="00A308F2">
        <w:rPr>
          <w:rFonts w:ascii="Times New Roman" w:hAnsi="Times New Roman" w:cs="Times New Roman"/>
          <w:b/>
          <w:sz w:val="24"/>
          <w:szCs w:val="24"/>
        </w:rPr>
        <w:t xml:space="preserve">priame </w:t>
      </w:r>
      <w:proofErr w:type="spellStart"/>
      <w:r w:rsidR="008C1304" w:rsidRPr="00A308F2">
        <w:rPr>
          <w:rFonts w:ascii="Times New Roman" w:hAnsi="Times New Roman" w:cs="Times New Roman"/>
          <w:b/>
          <w:sz w:val="24"/>
          <w:szCs w:val="24"/>
        </w:rPr>
        <w:t>dohľadávanie</w:t>
      </w:r>
      <w:proofErr w:type="spellEnd"/>
      <w:r w:rsidR="008C1304" w:rsidRPr="00A308F2">
        <w:rPr>
          <w:rFonts w:ascii="Times New Roman" w:hAnsi="Times New Roman" w:cs="Times New Roman"/>
          <w:b/>
          <w:sz w:val="24"/>
          <w:szCs w:val="24"/>
        </w:rPr>
        <w:t xml:space="preserve"> hniezd</w:t>
      </w:r>
      <w:r w:rsidR="0036640C" w:rsidRPr="00A308F2">
        <w:rPr>
          <w:rFonts w:ascii="Times New Roman" w:hAnsi="Times New Roman" w:cs="Times New Roman"/>
          <w:b/>
          <w:sz w:val="24"/>
          <w:szCs w:val="24"/>
        </w:rPr>
        <w:t>nych párov</w:t>
      </w:r>
      <w:r w:rsidR="00A308F2">
        <w:rPr>
          <w:rFonts w:ascii="Times New Roman" w:hAnsi="Times New Roman" w:cs="Times New Roman"/>
          <w:sz w:val="24"/>
          <w:szCs w:val="24"/>
        </w:rPr>
        <w:t xml:space="preserve"> </w:t>
      </w:r>
      <w:r w:rsidR="0036640C" w:rsidRPr="00A308F2">
        <w:rPr>
          <w:rFonts w:ascii="Times New Roman" w:hAnsi="Times New Roman" w:cs="Times New Roman"/>
          <w:b/>
          <w:sz w:val="24"/>
          <w:szCs w:val="24"/>
        </w:rPr>
        <w:t>a hniezd</w:t>
      </w:r>
      <w:r w:rsidR="0036640C">
        <w:rPr>
          <w:rFonts w:ascii="Times New Roman" w:hAnsi="Times New Roman" w:cs="Times New Roman"/>
          <w:sz w:val="24"/>
          <w:szCs w:val="24"/>
        </w:rPr>
        <w:t xml:space="preserve"> </w:t>
      </w:r>
      <w:r w:rsidR="00A308F2">
        <w:rPr>
          <w:rFonts w:ascii="Times New Roman" w:hAnsi="Times New Roman" w:cs="Times New Roman"/>
          <w:sz w:val="24"/>
          <w:szCs w:val="24"/>
        </w:rPr>
        <w:t>(</w:t>
      </w:r>
      <w:proofErr w:type="spellStart"/>
      <w:r w:rsidR="00A308F2">
        <w:rPr>
          <w:rFonts w:ascii="Times New Roman" w:hAnsi="Times New Roman" w:cs="Times New Roman"/>
          <w:sz w:val="24"/>
          <w:szCs w:val="24"/>
        </w:rPr>
        <w:t>Janda</w:t>
      </w:r>
      <w:proofErr w:type="spellEnd"/>
      <w:r w:rsidR="00A308F2">
        <w:rPr>
          <w:rFonts w:ascii="Times New Roman" w:hAnsi="Times New Roman" w:cs="Times New Roman"/>
          <w:sz w:val="24"/>
          <w:szCs w:val="24"/>
        </w:rPr>
        <w:t xml:space="preserve"> </w:t>
      </w:r>
      <w:r w:rsidR="00A308F2" w:rsidRPr="00422A26">
        <w:rPr>
          <w:rFonts w:ascii="Times New Roman" w:hAnsi="Times New Roman" w:cs="Times New Roman"/>
          <w:sz w:val="24"/>
          <w:szCs w:val="24"/>
        </w:rPr>
        <w:t xml:space="preserve">&amp; </w:t>
      </w:r>
      <w:proofErr w:type="spellStart"/>
      <w:r w:rsidR="00A308F2" w:rsidRPr="00422A26">
        <w:rPr>
          <w:rFonts w:ascii="Times New Roman" w:hAnsi="Times New Roman" w:cs="Times New Roman"/>
          <w:sz w:val="24"/>
          <w:szCs w:val="24"/>
        </w:rPr>
        <w:t>Řepa</w:t>
      </w:r>
      <w:proofErr w:type="spellEnd"/>
      <w:r w:rsidR="00A308F2" w:rsidRPr="00422A26">
        <w:rPr>
          <w:rFonts w:ascii="Times New Roman" w:hAnsi="Times New Roman" w:cs="Times New Roman"/>
          <w:sz w:val="24"/>
          <w:szCs w:val="24"/>
        </w:rPr>
        <w:t xml:space="preserve"> 1986</w:t>
      </w:r>
      <w:r w:rsidR="00A308F2">
        <w:rPr>
          <w:rFonts w:ascii="Times New Roman" w:hAnsi="Times New Roman" w:cs="Times New Roman"/>
          <w:sz w:val="24"/>
          <w:szCs w:val="24"/>
        </w:rPr>
        <w:t xml:space="preserve">) </w:t>
      </w:r>
      <w:r w:rsidR="0036640C">
        <w:rPr>
          <w:rFonts w:ascii="Times New Roman" w:hAnsi="Times New Roman" w:cs="Times New Roman"/>
          <w:sz w:val="24"/>
          <w:szCs w:val="24"/>
        </w:rPr>
        <w:t>na známych alebo potenciálne vhodných lokalitách v období od 2. dekády júna do polovice júla</w:t>
      </w:r>
      <w:r w:rsidR="001E1CC2">
        <w:rPr>
          <w:rFonts w:ascii="Times New Roman" w:hAnsi="Times New Roman" w:cs="Times New Roman"/>
          <w:sz w:val="24"/>
          <w:szCs w:val="24"/>
        </w:rPr>
        <w:t>.</w:t>
      </w:r>
      <w:r w:rsidR="0036640C">
        <w:rPr>
          <w:rFonts w:ascii="Times New Roman" w:hAnsi="Times New Roman" w:cs="Times New Roman"/>
          <w:sz w:val="24"/>
          <w:szCs w:val="24"/>
        </w:rPr>
        <w:t xml:space="preserve"> V čase kŕmenia mláďat oboma rodičmi sú krakle v teréne najnápadnejšie a záletmi s potravou je možné pomerne jednoducho dohľadať hniezdne dutiny.</w:t>
      </w:r>
      <w:r w:rsidR="00D82C73">
        <w:rPr>
          <w:rFonts w:ascii="Times New Roman" w:hAnsi="Times New Roman" w:cs="Times New Roman"/>
          <w:sz w:val="24"/>
          <w:szCs w:val="24"/>
        </w:rPr>
        <w:t xml:space="preserve"> </w:t>
      </w:r>
    </w:p>
    <w:p w14:paraId="6B0535C2" w14:textId="77777777" w:rsidR="00D82C73" w:rsidRDefault="0036640C" w:rsidP="00D82C73">
      <w:pPr>
        <w:jc w:val="both"/>
        <w:rPr>
          <w:rFonts w:ascii="Times New Roman" w:hAnsi="Times New Roman" w:cs="Times New Roman"/>
          <w:sz w:val="24"/>
          <w:szCs w:val="24"/>
        </w:rPr>
      </w:pPr>
      <w:r>
        <w:rPr>
          <w:rFonts w:ascii="Times New Roman" w:hAnsi="Times New Roman" w:cs="Times New Roman"/>
          <w:sz w:val="24"/>
          <w:szCs w:val="24"/>
        </w:rPr>
        <w:t xml:space="preserve">Monitoring prebieha formou 2 kontrol zadefinovaných polygónov TML s dôrazom na miesta s vhodnou štruktúrou biotopov </w:t>
      </w:r>
      <w:r w:rsidR="00960A9E">
        <w:rPr>
          <w:rFonts w:ascii="Times New Roman" w:hAnsi="Times New Roman" w:cs="Times New Roman"/>
          <w:sz w:val="24"/>
          <w:szCs w:val="24"/>
        </w:rPr>
        <w:t>(</w:t>
      </w:r>
      <w:proofErr w:type="spellStart"/>
      <w:r w:rsidR="00165E27">
        <w:rPr>
          <w:rFonts w:ascii="Times New Roman" w:hAnsi="Times New Roman" w:cs="Times New Roman"/>
          <w:sz w:val="24"/>
          <w:szCs w:val="24"/>
        </w:rPr>
        <w:t>agrocenózy</w:t>
      </w:r>
      <w:proofErr w:type="spellEnd"/>
      <w:r w:rsidR="00165E27">
        <w:rPr>
          <w:rFonts w:ascii="Times New Roman" w:hAnsi="Times New Roman" w:cs="Times New Roman"/>
          <w:sz w:val="24"/>
          <w:szCs w:val="24"/>
        </w:rPr>
        <w:t xml:space="preserve">, </w:t>
      </w:r>
      <w:r w:rsidR="00387361">
        <w:rPr>
          <w:rFonts w:ascii="Times New Roman" w:hAnsi="Times New Roman" w:cs="Times New Roman"/>
          <w:sz w:val="24"/>
          <w:szCs w:val="24"/>
        </w:rPr>
        <w:t xml:space="preserve">otvorené biotopy najmä </w:t>
      </w:r>
      <w:proofErr w:type="spellStart"/>
      <w:r w:rsidR="00387361">
        <w:rPr>
          <w:rFonts w:ascii="Times New Roman" w:hAnsi="Times New Roman" w:cs="Times New Roman"/>
          <w:sz w:val="24"/>
          <w:szCs w:val="24"/>
        </w:rPr>
        <w:t>nízkosteblé</w:t>
      </w:r>
      <w:proofErr w:type="spellEnd"/>
      <w:r w:rsidR="00387361">
        <w:rPr>
          <w:rFonts w:ascii="Times New Roman" w:hAnsi="Times New Roman" w:cs="Times New Roman"/>
          <w:sz w:val="24"/>
          <w:szCs w:val="24"/>
        </w:rPr>
        <w:t xml:space="preserve"> lúky a </w:t>
      </w:r>
      <w:r w:rsidR="00960A9E">
        <w:rPr>
          <w:rFonts w:ascii="Times New Roman" w:hAnsi="Times New Roman" w:cs="Times New Roman"/>
          <w:sz w:val="24"/>
          <w:szCs w:val="24"/>
        </w:rPr>
        <w:t>extenzívne pasienky s</w:t>
      </w:r>
      <w:r w:rsidR="00387361">
        <w:rPr>
          <w:rFonts w:ascii="Times New Roman" w:hAnsi="Times New Roman" w:cs="Times New Roman"/>
          <w:sz w:val="24"/>
          <w:szCs w:val="24"/>
        </w:rPr>
        <w:t> </w:t>
      </w:r>
      <w:r w:rsidR="00960A9E">
        <w:rPr>
          <w:rFonts w:ascii="Times New Roman" w:hAnsi="Times New Roman" w:cs="Times New Roman"/>
          <w:sz w:val="24"/>
          <w:szCs w:val="24"/>
        </w:rPr>
        <w:t>rozptýlen</w:t>
      </w:r>
      <w:r w:rsidR="00387361">
        <w:rPr>
          <w:rFonts w:ascii="Times New Roman" w:hAnsi="Times New Roman" w:cs="Times New Roman"/>
          <w:sz w:val="24"/>
          <w:szCs w:val="24"/>
        </w:rPr>
        <w:t>ou stromovou vegetáciou</w:t>
      </w:r>
      <w:r w:rsidR="00960A9E">
        <w:rPr>
          <w:rFonts w:ascii="Times New Roman" w:hAnsi="Times New Roman" w:cs="Times New Roman"/>
          <w:sz w:val="24"/>
          <w:szCs w:val="24"/>
        </w:rPr>
        <w:t xml:space="preserve">) </w:t>
      </w:r>
      <w:r>
        <w:rPr>
          <w:rFonts w:ascii="Times New Roman" w:hAnsi="Times New Roman" w:cs="Times New Roman"/>
          <w:sz w:val="24"/>
          <w:szCs w:val="24"/>
        </w:rPr>
        <w:t>a následné opakovan</w:t>
      </w:r>
      <w:r w:rsidR="00960A9E">
        <w:rPr>
          <w:rFonts w:ascii="Times New Roman" w:hAnsi="Times New Roman" w:cs="Times New Roman"/>
          <w:sz w:val="24"/>
          <w:szCs w:val="24"/>
        </w:rPr>
        <w:t xml:space="preserve">é </w:t>
      </w:r>
      <w:r w:rsidR="00387361">
        <w:rPr>
          <w:rFonts w:ascii="Times New Roman" w:hAnsi="Times New Roman" w:cs="Times New Roman"/>
          <w:sz w:val="24"/>
          <w:szCs w:val="24"/>
        </w:rPr>
        <w:t xml:space="preserve">1–2 </w:t>
      </w:r>
      <w:r w:rsidR="00960A9E">
        <w:rPr>
          <w:rFonts w:ascii="Times New Roman" w:hAnsi="Times New Roman" w:cs="Times New Roman"/>
          <w:sz w:val="24"/>
          <w:szCs w:val="24"/>
        </w:rPr>
        <w:t>kontroly s cieľom dohľadať všetky hniezdne dutiny a prípadne aj zaznamenať úspešné vyletenie mláďat.</w:t>
      </w:r>
    </w:p>
    <w:p w14:paraId="41EC5015" w14:textId="77777777" w:rsidR="0075437D" w:rsidRDefault="0075437D" w:rsidP="0075437D">
      <w:pPr>
        <w:rPr>
          <w:rFonts w:ascii="Times New Roman" w:hAnsi="Times New Roman" w:cs="Times New Roman"/>
          <w:sz w:val="24"/>
          <w:szCs w:val="24"/>
          <w:u w:val="single"/>
        </w:rPr>
      </w:pPr>
    </w:p>
    <w:p w14:paraId="21C9122B" w14:textId="77777777"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18C2E28" w14:textId="77777777" w:rsidR="0031170B" w:rsidRDefault="00516363" w:rsidP="00427175">
      <w:pPr>
        <w:pStyle w:val="Zkladntext2"/>
        <w:rPr>
          <w:rFonts w:eastAsiaTheme="minorHAnsi"/>
          <w:lang w:eastAsia="en-US"/>
        </w:rPr>
      </w:pPr>
      <w:r>
        <w:t xml:space="preserve">Monitoring krakle belasej prebieha formou 2 kontrol. </w:t>
      </w:r>
      <w:r>
        <w:rPr>
          <w:rFonts w:eastAsiaTheme="minorHAnsi"/>
          <w:lang w:eastAsia="en-US"/>
        </w:rPr>
        <w:t>J</w:t>
      </w:r>
      <w:r w:rsidR="00A008B6">
        <w:rPr>
          <w:rFonts w:eastAsiaTheme="minorHAnsi"/>
          <w:lang w:eastAsia="en-US"/>
        </w:rPr>
        <w:t>e založený na vyhľadávaní všetkých hniezdnych párov</w:t>
      </w:r>
      <w:r w:rsidR="001B3DB2">
        <w:rPr>
          <w:rFonts w:eastAsiaTheme="minorHAnsi"/>
          <w:lang w:eastAsia="en-US"/>
        </w:rPr>
        <w:t xml:space="preserve"> vizuálnym pozorovaním</w:t>
      </w:r>
      <w:r w:rsidR="00A008B6">
        <w:rPr>
          <w:rFonts w:eastAsiaTheme="minorHAnsi"/>
          <w:lang w:eastAsia="en-US"/>
        </w:rPr>
        <w:t xml:space="preserve"> a následnom </w:t>
      </w:r>
      <w:proofErr w:type="spellStart"/>
      <w:r w:rsidR="00A008B6">
        <w:rPr>
          <w:rFonts w:eastAsiaTheme="minorHAnsi"/>
          <w:lang w:eastAsia="en-US"/>
        </w:rPr>
        <w:t>dohľadávaní</w:t>
      </w:r>
      <w:proofErr w:type="spellEnd"/>
      <w:r w:rsidR="00A008B6">
        <w:rPr>
          <w:rFonts w:eastAsiaTheme="minorHAnsi"/>
          <w:lang w:eastAsia="en-US"/>
        </w:rPr>
        <w:t xml:space="preserve"> hniezd na hniezdnych lokalitách. Počas obdobia od príletu zo zimovísk do začiatku hniezdenia (máj) možno registrovať prítomnosť krakle podľa nápadných zásnubných letov. V podmienkach slovenskej populácie </w:t>
      </w:r>
      <w:r w:rsidR="00167AAF">
        <w:rPr>
          <w:rFonts w:eastAsiaTheme="minorHAnsi"/>
          <w:lang w:eastAsia="en-US"/>
        </w:rPr>
        <w:t xml:space="preserve">boli </w:t>
      </w:r>
      <w:r w:rsidR="00A008B6">
        <w:rPr>
          <w:rFonts w:eastAsiaTheme="minorHAnsi"/>
          <w:lang w:eastAsia="en-US"/>
        </w:rPr>
        <w:t xml:space="preserve">do roku 2010 </w:t>
      </w:r>
      <w:r w:rsidR="00167AAF">
        <w:rPr>
          <w:rFonts w:eastAsiaTheme="minorHAnsi"/>
          <w:lang w:eastAsia="en-US"/>
        </w:rPr>
        <w:t xml:space="preserve">známe len ojedinelé hniezdenia, neskôr do roku 2019 nebolo známe žiadne hniezdenie, len ojedinelé pozorovania a v rokoch 2020 a 2021 sa krakľa ako hniezdič opäť vrátila na Slovensko v oblasti </w:t>
      </w:r>
      <w:proofErr w:type="spellStart"/>
      <w:r w:rsidR="00167AAF">
        <w:rPr>
          <w:rFonts w:eastAsiaTheme="minorHAnsi"/>
          <w:lang w:eastAsia="en-US"/>
        </w:rPr>
        <w:t>Medzibodrožia</w:t>
      </w:r>
      <w:proofErr w:type="spellEnd"/>
      <w:r w:rsidR="00167AAF">
        <w:rPr>
          <w:rFonts w:eastAsiaTheme="minorHAnsi"/>
          <w:lang w:eastAsia="en-US"/>
        </w:rPr>
        <w:t xml:space="preserve"> v počte 6–8 párov. Pozorovanie zásnubných letov kraklí je preto veľmi zriedkavé. V čase inkubácie znášok a kŕmenia malých mláďat s malou frekvenciou sú krakle na hniezdnych lokalitách takmer nepozorovateľné. Najnápadnejšie sú svojimi častými záletmi s potravou v čase kŕmenia odrastených mláďat oboma rodičmi</w:t>
      </w:r>
      <w:r w:rsidR="00165E27">
        <w:rPr>
          <w:rFonts w:eastAsiaTheme="minorHAnsi"/>
          <w:lang w:eastAsia="en-US"/>
        </w:rPr>
        <w:t xml:space="preserve"> od 2. dekády júna do polovice júla</w:t>
      </w:r>
      <w:r w:rsidR="00167AAF">
        <w:rPr>
          <w:rFonts w:eastAsiaTheme="minorHAnsi"/>
          <w:lang w:eastAsia="en-US"/>
        </w:rPr>
        <w:t xml:space="preserve">. Zvyčajne lietajú len do vzdialenosti niekoľko stoviek metrov od hniezda najčastejšie vo výške do 50 m. </w:t>
      </w:r>
      <w:r w:rsidR="00165E27">
        <w:rPr>
          <w:rFonts w:eastAsiaTheme="minorHAnsi"/>
          <w:lang w:eastAsia="en-US"/>
        </w:rPr>
        <w:t>Krakle l</w:t>
      </w:r>
      <w:r w:rsidR="00167AAF">
        <w:rPr>
          <w:rFonts w:eastAsiaTheme="minorHAnsi"/>
          <w:lang w:eastAsia="en-US"/>
        </w:rPr>
        <w:t>ovia z posedu na vyvýšenom mieste (napr. vrchol stromu), pričom obľubujú drôty elektrických vedení alebo suché konáre</w:t>
      </w:r>
      <w:r w:rsidR="00165E27">
        <w:rPr>
          <w:rFonts w:eastAsiaTheme="minorHAnsi"/>
          <w:lang w:eastAsia="en-US"/>
        </w:rPr>
        <w:t>,</w:t>
      </w:r>
      <w:r w:rsidR="00167AAF">
        <w:rPr>
          <w:rFonts w:eastAsiaTheme="minorHAnsi"/>
          <w:lang w:eastAsia="en-US"/>
        </w:rPr>
        <w:t xml:space="preserve"> na ktorých sú dobre viditeľné. </w:t>
      </w:r>
      <w:r>
        <w:t>Po potvrdení hniezdneho teritória počas dvoch kontrol je potrebné monitoring doplniť o ďalšie návštevy hniezdnych teritórií, pri ktorých sa dohľadá hniezdny strom s hniezdnou dutinou a kontrolami v júli je vhodné pokúsiť sa pozorovať vyletené mláďatá a tak potvrdiť úspešnosť hniezdenia.</w:t>
      </w:r>
    </w:p>
    <w:p w14:paraId="69D3903E" w14:textId="310E20CC" w:rsidR="00427175" w:rsidRDefault="00546AA9" w:rsidP="00427175">
      <w:pPr>
        <w:pStyle w:val="Zkladntext2"/>
        <w:rPr>
          <w:rFonts w:eastAsiaTheme="minorHAnsi"/>
          <w:lang w:eastAsia="en-US"/>
        </w:rPr>
      </w:pPr>
      <w:r w:rsidRPr="00706AC6">
        <w:rPr>
          <w:rFonts w:eastAsiaTheme="minorHAnsi"/>
          <w:lang w:eastAsia="en-US"/>
        </w:rPr>
        <w:t xml:space="preserve">Pri </w:t>
      </w:r>
      <w:r w:rsidR="001F3692" w:rsidRPr="00706AC6">
        <w:rPr>
          <w:rFonts w:eastAsiaTheme="minorHAnsi"/>
          <w:lang w:eastAsia="en-US"/>
        </w:rPr>
        <w:t>sčítaní sa odporúča zaznamenávať aj charakter biotopu</w:t>
      </w:r>
      <w:r w:rsidR="00165E27">
        <w:rPr>
          <w:rFonts w:eastAsiaTheme="minorHAnsi"/>
          <w:lang w:eastAsia="en-US"/>
        </w:rPr>
        <w:t xml:space="preserve"> v hniezdnych teritóriách </w:t>
      </w:r>
      <w:r w:rsidR="001B3DB2">
        <w:rPr>
          <w:rFonts w:eastAsiaTheme="minorHAnsi"/>
          <w:lang w:eastAsia="en-US"/>
        </w:rPr>
        <w:t xml:space="preserve">(napr. pole, lúka, pasienok) </w:t>
      </w:r>
      <w:r w:rsidR="001F3692">
        <w:rPr>
          <w:rFonts w:eastAsiaTheme="minorHAnsi"/>
          <w:lang w:eastAsia="en-US"/>
        </w:rPr>
        <w:t>a</w:t>
      </w:r>
      <w:r w:rsidR="001B3DB2">
        <w:rPr>
          <w:rFonts w:eastAsiaTheme="minorHAnsi"/>
          <w:lang w:eastAsia="en-US"/>
        </w:rPr>
        <w:t> typ hniezdnej dutiny</w:t>
      </w:r>
      <w:r w:rsidR="00706AC6">
        <w:rPr>
          <w:rFonts w:eastAsiaTheme="minorHAnsi"/>
          <w:lang w:eastAsia="en-US"/>
        </w:rPr>
        <w:t xml:space="preserve"> (</w:t>
      </w:r>
      <w:r w:rsidR="001B3DB2">
        <w:rPr>
          <w:rFonts w:eastAsiaTheme="minorHAnsi"/>
          <w:lang w:eastAsia="en-US"/>
        </w:rPr>
        <w:t>hniezdna búdka, v prípade prirodzenej hniezdnej dutiny druh stromu</w:t>
      </w:r>
      <w:r w:rsidR="00706AC6">
        <w:rPr>
          <w:rFonts w:eastAsiaTheme="minorHAnsi"/>
          <w:lang w:eastAsia="en-US"/>
        </w:rPr>
        <w:t>)</w:t>
      </w:r>
      <w:r>
        <w:rPr>
          <w:rFonts w:eastAsiaTheme="minorHAnsi"/>
          <w:lang w:eastAsia="en-US"/>
        </w:rPr>
        <w:t>.</w:t>
      </w:r>
    </w:p>
    <w:p w14:paraId="53A46B71" w14:textId="77777777" w:rsidR="00742748" w:rsidRPr="00A308F2" w:rsidRDefault="00742748" w:rsidP="00742748">
      <w:pPr>
        <w:pStyle w:val="Zkladntext2"/>
      </w:pPr>
      <w:r w:rsidRPr="00A308F2">
        <w:t>Počas monitoringu je vhodné zaznamenávať aj ostatné zistené druhy vtákov na lokalite. Ich výskyt sa automaticky po zadaní priradí k celej TML.</w:t>
      </w:r>
    </w:p>
    <w:p w14:paraId="65BAB048" w14:textId="77777777" w:rsidR="00742748" w:rsidRPr="00A308F2" w:rsidRDefault="00742748" w:rsidP="00742748">
      <w:pPr>
        <w:pStyle w:val="Zkladntext2"/>
        <w:rPr>
          <w:rFonts w:eastAsiaTheme="minorHAnsi"/>
          <w:lang w:eastAsia="en-US"/>
        </w:rPr>
      </w:pPr>
      <w:r w:rsidRPr="00A308F2">
        <w:t xml:space="preserve">V prípade negatívneho výsledku návštevy TML (bez registrácie druhu) je nutné túto skutočnosť zapísať do formulára (meno druhu s charakteristikou NEGAT). Ak boli počas </w:t>
      </w:r>
      <w:r w:rsidRPr="00A308F2">
        <w:lastRenderedPageBreak/>
        <w:t>kontroly zaznamenané iné druhy vtákov a tie sú zapísané do formulára, musí byť zapísaný aj predmetný druh, s charakteristikou NEGAT.</w:t>
      </w:r>
    </w:p>
    <w:p w14:paraId="060CF972" w14:textId="77777777" w:rsidR="00742748" w:rsidRDefault="00742748" w:rsidP="00427175">
      <w:pPr>
        <w:pStyle w:val="Zkladntext2"/>
        <w:rPr>
          <w:rFonts w:eastAsiaTheme="minorHAnsi"/>
          <w:lang w:eastAsia="en-US"/>
        </w:rPr>
      </w:pPr>
    </w:p>
    <w:p w14:paraId="745180F3" w14:textId="77777777" w:rsidR="00741796" w:rsidRDefault="00741796" w:rsidP="0075437D">
      <w:pPr>
        <w:pStyle w:val="Zkladntext2"/>
        <w:rPr>
          <w:rFonts w:eastAsiaTheme="minorHAnsi"/>
          <w:lang w:eastAsia="en-US"/>
        </w:rPr>
      </w:pPr>
    </w:p>
    <w:p w14:paraId="75CCCFBA"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4D4A10AD" w14:textId="284BB9C4"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2D6E8B4D"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04E2C345"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0A69EDAF" w14:textId="77777777" w:rsidR="00546AA9" w:rsidRPr="00706AC6" w:rsidRDefault="00546AA9" w:rsidP="00706AC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p>
    <w:p w14:paraId="1CD00E38"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74BE444C"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424EFC2A" w14:textId="4C2A189B"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742748">
        <w:rPr>
          <w:rFonts w:ascii="Times New Roman" w:hAnsi="Times New Roman" w:cs="Times New Roman"/>
          <w:sz w:val="24"/>
          <w:szCs w:val="24"/>
        </w:rPr>
        <w:t>y</w:t>
      </w:r>
      <w:r>
        <w:rPr>
          <w:rFonts w:ascii="Times New Roman" w:hAnsi="Times New Roman" w:cs="Times New Roman"/>
          <w:sz w:val="24"/>
          <w:szCs w:val="24"/>
        </w:rPr>
        <w:t xml:space="preserve"> zápisník a</w:t>
      </w:r>
      <w:r w:rsidR="001F3692">
        <w:rPr>
          <w:rFonts w:ascii="Times New Roman" w:hAnsi="Times New Roman" w:cs="Times New Roman"/>
          <w:sz w:val="24"/>
          <w:szCs w:val="24"/>
        </w:rPr>
        <w:t> </w:t>
      </w:r>
      <w:r>
        <w:rPr>
          <w:rFonts w:ascii="Times New Roman" w:hAnsi="Times New Roman" w:cs="Times New Roman"/>
          <w:sz w:val="24"/>
          <w:szCs w:val="24"/>
        </w:rPr>
        <w:t>ceruzka</w:t>
      </w:r>
      <w:r w:rsidR="001F3692">
        <w:rPr>
          <w:rFonts w:ascii="Times New Roman" w:hAnsi="Times New Roman" w:cs="Times New Roman"/>
          <w:sz w:val="24"/>
          <w:szCs w:val="24"/>
        </w:rPr>
        <w:t xml:space="preserve"> (smartfón)</w:t>
      </w:r>
    </w:p>
    <w:p w14:paraId="6B2CA81A"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2B39ED46" w14:textId="77777777" w:rsidR="0077644B" w:rsidRDefault="0077644B" w:rsidP="00187BED">
      <w:pPr>
        <w:pStyle w:val="Odsekzoznamu"/>
        <w:rPr>
          <w:rFonts w:ascii="Times New Roman" w:hAnsi="Times New Roman" w:cs="Times New Roman"/>
          <w:sz w:val="24"/>
          <w:szCs w:val="24"/>
        </w:rPr>
      </w:pPr>
    </w:p>
    <w:p w14:paraId="68506BC5"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043607F" w14:textId="02E13BE9" w:rsidR="00706AC6" w:rsidRDefault="00963070" w:rsidP="00963070">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706AC6">
        <w:rPr>
          <w:rFonts w:ascii="Times New Roman" w:hAnsi="Times New Roman" w:cs="Times New Roman"/>
          <w:sz w:val="24"/>
          <w:szCs w:val="24"/>
        </w:rPr>
        <w:t xml:space="preserve">hniezdnej populácie </w:t>
      </w:r>
      <w:r w:rsidR="001B3DB2">
        <w:rPr>
          <w:rFonts w:ascii="Times New Roman" w:hAnsi="Times New Roman" w:cs="Times New Roman"/>
          <w:sz w:val="24"/>
          <w:szCs w:val="24"/>
        </w:rPr>
        <w:t>krakle belasej</w:t>
      </w:r>
      <w:r w:rsidRPr="00EA616A">
        <w:rPr>
          <w:rFonts w:ascii="Times New Roman" w:hAnsi="Times New Roman" w:cs="Times New Roman"/>
          <w:sz w:val="24"/>
          <w:szCs w:val="24"/>
        </w:rPr>
        <w:t xml:space="preserve"> sa </w:t>
      </w:r>
      <w:r w:rsidR="00742748">
        <w:rPr>
          <w:rFonts w:ascii="Times New Roman" w:hAnsi="Times New Roman" w:cs="Times New Roman"/>
          <w:sz w:val="24"/>
          <w:szCs w:val="24"/>
        </w:rPr>
        <w:t xml:space="preserve">vykonáva </w:t>
      </w:r>
      <w:r w:rsidR="001B3DB2">
        <w:rPr>
          <w:rFonts w:ascii="Times New Roman" w:hAnsi="Times New Roman" w:cs="Times New Roman"/>
          <w:sz w:val="24"/>
          <w:szCs w:val="24"/>
        </w:rPr>
        <w:t>od druhej dekády júna do polovice júla, obdobia kedy sú krakle vďaka častým záletom s potravou najnápadnejšie</w:t>
      </w:r>
      <w:r w:rsidR="00706AC6">
        <w:rPr>
          <w:rFonts w:ascii="Times New Roman" w:hAnsi="Times New Roman" w:cs="Times New Roman"/>
          <w:sz w:val="24"/>
          <w:szCs w:val="24"/>
        </w:rPr>
        <w:t>.</w:t>
      </w:r>
      <w:r w:rsidR="001B3DB2">
        <w:rPr>
          <w:rFonts w:ascii="Times New Roman" w:hAnsi="Times New Roman" w:cs="Times New Roman"/>
          <w:sz w:val="24"/>
          <w:szCs w:val="24"/>
        </w:rPr>
        <w:t xml:space="preserve"> V tomto období sa realizujú 2 kontroly v rozmedzí minimálne 20 dní vo vhodných lokalitách na celom území polygónov navrhnutých TML. P</w:t>
      </w:r>
      <w:r w:rsidR="00516363">
        <w:rPr>
          <w:rFonts w:ascii="Times New Roman" w:hAnsi="Times New Roman" w:cs="Times New Roman"/>
          <w:sz w:val="24"/>
          <w:szCs w:val="24"/>
        </w:rPr>
        <w:t>o potvrdení hniezdneho</w:t>
      </w:r>
      <w:r w:rsidR="001B3DB2">
        <w:rPr>
          <w:rFonts w:ascii="Times New Roman" w:hAnsi="Times New Roman" w:cs="Times New Roman"/>
          <w:sz w:val="24"/>
          <w:szCs w:val="24"/>
        </w:rPr>
        <w:t xml:space="preserve"> teritóri</w:t>
      </w:r>
      <w:r w:rsidR="00516363">
        <w:rPr>
          <w:rFonts w:ascii="Times New Roman" w:hAnsi="Times New Roman" w:cs="Times New Roman"/>
          <w:sz w:val="24"/>
          <w:szCs w:val="24"/>
        </w:rPr>
        <w:t>a</w:t>
      </w:r>
      <w:r w:rsidR="001B3DB2">
        <w:rPr>
          <w:rFonts w:ascii="Times New Roman" w:hAnsi="Times New Roman" w:cs="Times New Roman"/>
          <w:sz w:val="24"/>
          <w:szCs w:val="24"/>
        </w:rPr>
        <w:t xml:space="preserve"> </w:t>
      </w:r>
      <w:r w:rsidR="00516363">
        <w:rPr>
          <w:rFonts w:ascii="Times New Roman" w:hAnsi="Times New Roman" w:cs="Times New Roman"/>
          <w:sz w:val="24"/>
          <w:szCs w:val="24"/>
        </w:rPr>
        <w:t>je monitoring potrebné</w:t>
      </w:r>
      <w:r w:rsidR="00BF5654">
        <w:rPr>
          <w:rFonts w:ascii="Times New Roman" w:hAnsi="Times New Roman" w:cs="Times New Roman"/>
          <w:sz w:val="24"/>
          <w:szCs w:val="24"/>
        </w:rPr>
        <w:t xml:space="preserve"> v nevyhnutnom rozsahu </w:t>
      </w:r>
      <w:r w:rsidR="00516363">
        <w:rPr>
          <w:rFonts w:ascii="Times New Roman" w:hAnsi="Times New Roman" w:cs="Times New Roman"/>
          <w:sz w:val="24"/>
          <w:szCs w:val="24"/>
        </w:rPr>
        <w:t xml:space="preserve">doplniť o ďalšie návštevy </w:t>
      </w:r>
      <w:r w:rsidR="00BF5654">
        <w:rPr>
          <w:rFonts w:ascii="Times New Roman" w:hAnsi="Times New Roman" w:cs="Times New Roman"/>
          <w:sz w:val="24"/>
          <w:szCs w:val="24"/>
        </w:rPr>
        <w:t xml:space="preserve">(1–2 kontroly) </w:t>
      </w:r>
      <w:r w:rsidR="00516363">
        <w:rPr>
          <w:rFonts w:ascii="Times New Roman" w:hAnsi="Times New Roman" w:cs="Times New Roman"/>
          <w:sz w:val="24"/>
          <w:szCs w:val="24"/>
        </w:rPr>
        <w:t xml:space="preserve">zamerané na dohľadanie hniezdnej dutiny a zistenie úspešnosti hniezdenia. </w:t>
      </w:r>
      <w:r w:rsidR="001B3DB2">
        <w:rPr>
          <w:rFonts w:ascii="Times New Roman" w:hAnsi="Times New Roman" w:cs="Times New Roman"/>
          <w:sz w:val="24"/>
          <w:szCs w:val="24"/>
        </w:rPr>
        <w:t xml:space="preserve"> </w:t>
      </w:r>
    </w:p>
    <w:p w14:paraId="63D9D29C" w14:textId="6A5ED2BD" w:rsidR="00A308F2" w:rsidRDefault="001C7CD3" w:rsidP="00A308F2">
      <w:pPr>
        <w:pStyle w:val="Zkladntext2"/>
        <w:rPr>
          <w:rFonts w:eastAsiaTheme="minorHAnsi"/>
          <w:lang w:eastAsia="en-US"/>
        </w:rPr>
      </w:pPr>
      <w:r>
        <w:rPr>
          <w:rFonts w:eastAsiaTheme="minorHAnsi"/>
          <w:lang w:eastAsia="en-US"/>
        </w:rPr>
        <w:t xml:space="preserve">Sčítanie </w:t>
      </w:r>
      <w:r w:rsidR="00F4339B">
        <w:rPr>
          <w:rFonts w:eastAsiaTheme="minorHAnsi"/>
          <w:lang w:eastAsia="en-US"/>
        </w:rPr>
        <w:t xml:space="preserve">sa môže realizovať v ktorúkoľvek dennú hodinu približne od </w:t>
      </w:r>
      <w:r w:rsidR="00BF5654">
        <w:rPr>
          <w:rFonts w:eastAsiaTheme="minorHAnsi"/>
          <w:lang w:eastAsia="en-US"/>
        </w:rPr>
        <w:t>5</w:t>
      </w:r>
      <w:r w:rsidR="00F4339B">
        <w:rPr>
          <w:rFonts w:eastAsiaTheme="minorHAnsi"/>
          <w:lang w:eastAsia="en-US"/>
        </w:rPr>
        <w:t>:00 do 2</w:t>
      </w:r>
      <w:r w:rsidR="00BF5654">
        <w:rPr>
          <w:rFonts w:eastAsiaTheme="minorHAnsi"/>
          <w:lang w:eastAsia="en-US"/>
        </w:rPr>
        <w:t>1</w:t>
      </w:r>
      <w:r w:rsidR="00F4339B">
        <w:rPr>
          <w:rFonts w:eastAsiaTheme="minorHAnsi"/>
          <w:lang w:eastAsia="en-US"/>
        </w:rPr>
        <w:t>:00</w:t>
      </w:r>
      <w:r w:rsidR="00B17BE4">
        <w:rPr>
          <w:rFonts w:eastAsiaTheme="minorHAnsi"/>
          <w:lang w:eastAsia="en-US"/>
        </w:rPr>
        <w:t>.</w:t>
      </w:r>
      <w:r w:rsidR="00BF5654">
        <w:rPr>
          <w:rFonts w:eastAsiaTheme="minorHAnsi"/>
          <w:lang w:eastAsia="en-US"/>
        </w:rPr>
        <w:t xml:space="preserve"> Pri kŕmení mláďat sú krakle aktívne počas celého dňa ale v letnom období, horúcom počasí na otvorených biotopoch sú kvôli sálavému teplu a vlneniu vzduchu zhoršené podmienky na pozorovanie. Krakľa sa živ</w:t>
      </w:r>
      <w:r w:rsidR="00742748">
        <w:rPr>
          <w:rFonts w:eastAsiaTheme="minorHAnsi"/>
          <w:lang w:eastAsia="en-US"/>
        </w:rPr>
        <w:t>í</w:t>
      </w:r>
      <w:r w:rsidR="00BF5654">
        <w:rPr>
          <w:rFonts w:eastAsiaTheme="minorHAnsi"/>
          <w:lang w:eastAsia="en-US"/>
        </w:rPr>
        <w:t xml:space="preserve"> najmä veľkými druhmi </w:t>
      </w:r>
      <w:proofErr w:type="spellStart"/>
      <w:r w:rsidR="00BF5654">
        <w:rPr>
          <w:rFonts w:eastAsiaTheme="minorHAnsi"/>
          <w:lang w:eastAsia="en-US"/>
        </w:rPr>
        <w:t>rovnokrídlovcov</w:t>
      </w:r>
      <w:proofErr w:type="spellEnd"/>
      <w:r w:rsidR="00BF5654">
        <w:rPr>
          <w:rFonts w:eastAsiaTheme="minorHAnsi"/>
          <w:lang w:eastAsia="en-US"/>
        </w:rPr>
        <w:t xml:space="preserve"> a iný</w:t>
      </w:r>
      <w:r w:rsidR="00742748">
        <w:rPr>
          <w:rFonts w:eastAsiaTheme="minorHAnsi"/>
          <w:lang w:eastAsia="en-US"/>
        </w:rPr>
        <w:t>mi</w:t>
      </w:r>
      <w:r w:rsidR="00BF5654">
        <w:rPr>
          <w:rFonts w:eastAsiaTheme="minorHAnsi"/>
          <w:lang w:eastAsia="en-US"/>
        </w:rPr>
        <w:t xml:space="preserve"> druh</w:t>
      </w:r>
      <w:r w:rsidR="00742748">
        <w:rPr>
          <w:rFonts w:eastAsiaTheme="minorHAnsi"/>
          <w:lang w:eastAsia="en-US"/>
        </w:rPr>
        <w:t>mi</w:t>
      </w:r>
      <w:r w:rsidR="00BF5654">
        <w:rPr>
          <w:rFonts w:eastAsiaTheme="minorHAnsi"/>
          <w:lang w:eastAsia="en-US"/>
        </w:rPr>
        <w:t xml:space="preserve"> veľkého hmyzu, ktorý loví na zemi a preto je aktívna v rovnakom čase ako jej potrava. Monitoring sa vykonáva pri stabilnom, teplom počasí bez silného vetra a zrážok. Na monitoring nie je vhodný ani čas bezprostredne pred a po letných búrkach alebo krátkodobé obdobia výrazného ochladenia po vpáde studeného frontu. </w:t>
      </w:r>
      <w:bookmarkStart w:id="1" w:name="_Hlk93941290"/>
    </w:p>
    <w:bookmarkEnd w:id="1"/>
    <w:p w14:paraId="4C7B4C63" w14:textId="77777777" w:rsidR="00E64FC9" w:rsidRPr="00A308F2" w:rsidRDefault="00E64FC9" w:rsidP="003E6F26">
      <w:pPr>
        <w:rPr>
          <w:rFonts w:ascii="Times New Roman" w:hAnsi="Times New Roman" w:cs="Times New Roman"/>
          <w:sz w:val="24"/>
          <w:szCs w:val="24"/>
          <w:u w:val="single"/>
        </w:rPr>
      </w:pPr>
    </w:p>
    <w:p w14:paraId="312E55EC" w14:textId="77777777" w:rsidR="003E6F26" w:rsidRPr="004D5BA1" w:rsidRDefault="007B42D6" w:rsidP="003E6F26">
      <w:pPr>
        <w:rPr>
          <w:rFonts w:ascii="Times New Roman" w:hAnsi="Times New Roman" w:cs="Times New Roman"/>
          <w:sz w:val="24"/>
          <w:szCs w:val="24"/>
          <w:u w:val="single"/>
        </w:rPr>
      </w:pPr>
      <w:r w:rsidRPr="00327FC8">
        <w:rPr>
          <w:rFonts w:ascii="Times New Roman" w:hAnsi="Times New Roman" w:cs="Times New Roman"/>
          <w:sz w:val="24"/>
          <w:szCs w:val="24"/>
          <w:u w:val="single"/>
        </w:rPr>
        <w:t>6</w:t>
      </w:r>
      <w:r w:rsidR="003E6F26" w:rsidRPr="00327FC8">
        <w:rPr>
          <w:rFonts w:ascii="Times New Roman" w:hAnsi="Times New Roman" w:cs="Times New Roman"/>
          <w:sz w:val="24"/>
          <w:szCs w:val="24"/>
          <w:u w:val="single"/>
        </w:rPr>
        <w:t>. Spôsob zakladania a fixácie trvalýc</w:t>
      </w:r>
      <w:r w:rsidR="00CD37DC" w:rsidRPr="00327FC8">
        <w:rPr>
          <w:rFonts w:ascii="Times New Roman" w:hAnsi="Times New Roman" w:cs="Times New Roman"/>
          <w:sz w:val="24"/>
          <w:szCs w:val="24"/>
          <w:u w:val="single"/>
        </w:rPr>
        <w:t>h monitorovacích lokalít (TML)</w:t>
      </w:r>
    </w:p>
    <w:p w14:paraId="59A2FE0C" w14:textId="77777777" w:rsidR="00562048" w:rsidRDefault="00143A47" w:rsidP="00562048">
      <w:pPr>
        <w:jc w:val="both"/>
        <w:rPr>
          <w:rFonts w:ascii="Times New Roman" w:hAnsi="Times New Roman" w:cs="Times New Roman"/>
          <w:sz w:val="24"/>
          <w:szCs w:val="24"/>
        </w:rPr>
      </w:pPr>
      <w:r>
        <w:rPr>
          <w:rFonts w:ascii="Times New Roman" w:hAnsi="Times New Roman" w:cs="Times New Roman"/>
          <w:sz w:val="24"/>
          <w:szCs w:val="24"/>
        </w:rPr>
        <w:t xml:space="preserve">Výber </w:t>
      </w:r>
      <w:r w:rsidR="00BF5654">
        <w:rPr>
          <w:rFonts w:ascii="Times New Roman" w:hAnsi="Times New Roman" w:cs="Times New Roman"/>
          <w:sz w:val="24"/>
          <w:szCs w:val="24"/>
        </w:rPr>
        <w:t xml:space="preserve">15 </w:t>
      </w:r>
      <w:r>
        <w:rPr>
          <w:rFonts w:ascii="Times New Roman" w:hAnsi="Times New Roman" w:cs="Times New Roman"/>
          <w:sz w:val="24"/>
          <w:szCs w:val="24"/>
        </w:rPr>
        <w:t xml:space="preserve">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r w:rsidR="008D6BB5">
        <w:rPr>
          <w:rFonts w:ascii="Times New Roman" w:hAnsi="Times New Roman" w:cs="Times New Roman"/>
          <w:sz w:val="24"/>
          <w:szCs w:val="24"/>
        </w:rPr>
        <w:t xml:space="preserve">polygóny </w:t>
      </w:r>
      <w:r w:rsidR="008D6BB5" w:rsidRPr="008D6BB5">
        <w:rPr>
          <w:rFonts w:ascii="Times New Roman" w:hAnsi="Times New Roman" w:cs="Times New Roman"/>
          <w:sz w:val="24"/>
          <w:szCs w:val="24"/>
        </w:rPr>
        <w:t xml:space="preserve">zahŕňajúce väčšinu v minulosti </w:t>
      </w:r>
      <w:r w:rsidR="00BF5654">
        <w:rPr>
          <w:rFonts w:ascii="Times New Roman" w:hAnsi="Times New Roman" w:cs="Times New Roman"/>
          <w:sz w:val="24"/>
          <w:szCs w:val="24"/>
        </w:rPr>
        <w:t xml:space="preserve">alebo súčasnosti </w:t>
      </w:r>
      <w:r w:rsidR="008D6BB5" w:rsidRPr="008D6BB5">
        <w:rPr>
          <w:rFonts w:ascii="Times New Roman" w:hAnsi="Times New Roman" w:cs="Times New Roman"/>
          <w:sz w:val="24"/>
          <w:szCs w:val="24"/>
        </w:rPr>
        <w:t>známych a aj v budúcnosti potenciálne vhodných hniezdnych lokalít</w:t>
      </w:r>
      <w:r w:rsidR="008D6BB5">
        <w:rPr>
          <w:rFonts w:ascii="Times New Roman" w:hAnsi="Times New Roman" w:cs="Times New Roman"/>
          <w:sz w:val="24"/>
          <w:szCs w:val="24"/>
        </w:rPr>
        <w:t xml:space="preserve"> v CHVÚ </w:t>
      </w:r>
      <w:r w:rsidR="00BF5654">
        <w:rPr>
          <w:rFonts w:ascii="Times New Roman" w:hAnsi="Times New Roman" w:cs="Times New Roman"/>
          <w:sz w:val="24"/>
          <w:szCs w:val="24"/>
        </w:rPr>
        <w:t>v južnej polovici Slovenska</w:t>
      </w:r>
      <w:r w:rsidR="008D6BB5" w:rsidRPr="008D6BB5">
        <w:rPr>
          <w:rFonts w:ascii="Times New Roman" w:hAnsi="Times New Roman" w:cs="Times New Roman"/>
          <w:sz w:val="24"/>
          <w:szCs w:val="24"/>
        </w:rPr>
        <w:t>.</w:t>
      </w:r>
      <w:r w:rsidR="008D6BB5">
        <w:rPr>
          <w:rFonts w:ascii="Times New Roman" w:hAnsi="Times New Roman" w:cs="Times New Roman"/>
          <w:sz w:val="24"/>
          <w:szCs w:val="24"/>
        </w:rPr>
        <w:t xml:space="preserve"> V rámci zvoleného polygónu sčítavateľ monitoruje všetky vhodné lokality. </w:t>
      </w:r>
      <w:r w:rsidR="002D1CDE" w:rsidRPr="00793951">
        <w:rPr>
          <w:rFonts w:ascii="Times New Roman" w:hAnsi="Times New Roman" w:cs="Times New Roman"/>
          <w:sz w:val="24"/>
          <w:szCs w:val="24"/>
        </w:rPr>
        <w:t xml:space="preserve">Mapovateľ </w:t>
      </w:r>
      <w:r w:rsidR="0035067C" w:rsidRPr="00793951">
        <w:rPr>
          <w:rFonts w:ascii="Times New Roman" w:hAnsi="Times New Roman" w:cs="Times New Roman"/>
          <w:sz w:val="24"/>
          <w:szCs w:val="24"/>
        </w:rPr>
        <w:t xml:space="preserve">obdrží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8D6BB5">
        <w:rPr>
          <w:rFonts w:ascii="Times New Roman" w:hAnsi="Times New Roman" w:cs="Times New Roman"/>
          <w:sz w:val="24"/>
          <w:szCs w:val="24"/>
        </w:rPr>
        <w:t>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w:t>
      </w:r>
      <w:r w:rsidR="008D6BB5">
        <w:rPr>
          <w:rFonts w:ascii="Times New Roman" w:hAnsi="Times New Roman" w:cs="Times New Roman"/>
          <w:sz w:val="24"/>
          <w:szCs w:val="24"/>
        </w:rPr>
        <w:t>hranicami polygónov</w:t>
      </w:r>
      <w:r w:rsidR="0035067C">
        <w:rPr>
          <w:rFonts w:ascii="Times New Roman" w:hAnsi="Times New Roman" w:cs="Times New Roman"/>
          <w:sz w:val="24"/>
          <w:szCs w:val="24"/>
        </w:rPr>
        <w:t xml:space="preserve">. </w:t>
      </w:r>
      <w:r w:rsidR="00562048">
        <w:rPr>
          <w:rFonts w:ascii="Times New Roman" w:hAnsi="Times New Roman" w:cs="Times New Roman"/>
          <w:sz w:val="24"/>
          <w:szCs w:val="24"/>
        </w:rPr>
        <w:t xml:space="preserve">V prípade </w:t>
      </w:r>
      <w:r w:rsidR="008D6BB5">
        <w:rPr>
          <w:rFonts w:ascii="Times New Roman" w:hAnsi="Times New Roman" w:cs="Times New Roman"/>
          <w:sz w:val="24"/>
          <w:szCs w:val="24"/>
        </w:rPr>
        <w:t xml:space="preserve">že sa zistí hniezdenie </w:t>
      </w:r>
      <w:r w:rsidR="00BF5654">
        <w:rPr>
          <w:rFonts w:ascii="Times New Roman" w:hAnsi="Times New Roman" w:cs="Times New Roman"/>
          <w:sz w:val="24"/>
          <w:szCs w:val="24"/>
        </w:rPr>
        <w:t>krakle belasej</w:t>
      </w:r>
      <w:r w:rsidR="008D6BB5">
        <w:rPr>
          <w:rFonts w:ascii="Times New Roman" w:hAnsi="Times New Roman" w:cs="Times New Roman"/>
          <w:sz w:val="24"/>
          <w:szCs w:val="24"/>
        </w:rPr>
        <w:t xml:space="preserve"> mimo mapovaných polygónov </w:t>
      </w:r>
      <w:r w:rsidR="00BF5654">
        <w:rPr>
          <w:rFonts w:ascii="Times New Roman" w:hAnsi="Times New Roman" w:cs="Times New Roman"/>
          <w:sz w:val="24"/>
          <w:szCs w:val="24"/>
        </w:rPr>
        <w:t>kdekoľvek na</w:t>
      </w:r>
      <w:r w:rsidR="008D6BB5">
        <w:rPr>
          <w:rFonts w:ascii="Times New Roman" w:hAnsi="Times New Roman" w:cs="Times New Roman"/>
          <w:sz w:val="24"/>
          <w:szCs w:val="24"/>
        </w:rPr>
        <w:t xml:space="preserve"> Slovensk</w:t>
      </w:r>
      <w:r w:rsidR="00BF5654">
        <w:rPr>
          <w:rFonts w:ascii="Times New Roman" w:hAnsi="Times New Roman" w:cs="Times New Roman"/>
          <w:sz w:val="24"/>
          <w:szCs w:val="24"/>
        </w:rPr>
        <w:t>u</w:t>
      </w:r>
      <w:r w:rsidR="008D6BB5">
        <w:rPr>
          <w:rFonts w:ascii="Times New Roman" w:hAnsi="Times New Roman" w:cs="Times New Roman"/>
          <w:sz w:val="24"/>
          <w:szCs w:val="24"/>
        </w:rPr>
        <w:t xml:space="preserve">, je potrebné </w:t>
      </w:r>
      <w:r w:rsidR="00BF5654">
        <w:rPr>
          <w:rFonts w:ascii="Times New Roman" w:hAnsi="Times New Roman" w:cs="Times New Roman"/>
          <w:sz w:val="24"/>
          <w:szCs w:val="24"/>
        </w:rPr>
        <w:t xml:space="preserve">preveriť a </w:t>
      </w:r>
      <w:r w:rsidR="008D6BB5">
        <w:rPr>
          <w:rFonts w:ascii="Times New Roman" w:hAnsi="Times New Roman" w:cs="Times New Roman"/>
          <w:sz w:val="24"/>
          <w:szCs w:val="24"/>
        </w:rPr>
        <w:t xml:space="preserve">monitorovať aj tieto lokality. </w:t>
      </w:r>
      <w:r w:rsidR="00562048">
        <w:rPr>
          <w:rFonts w:ascii="Times New Roman" w:hAnsi="Times New Roman" w:cs="Times New Roman"/>
          <w:sz w:val="24"/>
          <w:szCs w:val="24"/>
        </w:rPr>
        <w:t xml:space="preserve"> </w:t>
      </w:r>
    </w:p>
    <w:p w14:paraId="5CF8FEDB" w14:textId="40910736" w:rsidR="00884FBC" w:rsidRDefault="001728FC" w:rsidP="00562048">
      <w:pPr>
        <w:jc w:val="both"/>
        <w:rPr>
          <w:rFonts w:ascii="Times New Roman" w:hAnsi="Times New Roman" w:cs="Times New Roman"/>
          <w:sz w:val="24"/>
          <w:szCs w:val="24"/>
        </w:rPr>
      </w:pPr>
      <w:r>
        <w:rPr>
          <w:rFonts w:ascii="Times New Roman" w:hAnsi="Times New Roman" w:cs="Times New Roman"/>
          <w:sz w:val="24"/>
          <w:szCs w:val="24"/>
        </w:rPr>
        <w:t xml:space="preserve">Krakľa belasá má špecifické nároky na hniezdny biotop, je pomerne konzervatívna s vysokou mierou </w:t>
      </w:r>
      <w:proofErr w:type="spellStart"/>
      <w:r>
        <w:rPr>
          <w:rFonts w:ascii="Times New Roman" w:hAnsi="Times New Roman" w:cs="Times New Roman"/>
          <w:sz w:val="24"/>
          <w:szCs w:val="24"/>
        </w:rPr>
        <w:t>filopatrie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fidelity</w:t>
      </w:r>
      <w:proofErr w:type="spellEnd"/>
      <w:r>
        <w:rPr>
          <w:rFonts w:ascii="Times New Roman" w:hAnsi="Times New Roman" w:cs="Times New Roman"/>
          <w:sz w:val="24"/>
          <w:szCs w:val="24"/>
        </w:rPr>
        <w:t xml:space="preserve">, preto je potrebné známe hniezdne lokality kontrolovať každoročne a vykonávať monitoring dlhodobo na navrhnutých lokalitách. Vzhľadom na rast populácie </w:t>
      </w:r>
      <w:r>
        <w:rPr>
          <w:rFonts w:ascii="Times New Roman" w:hAnsi="Times New Roman" w:cs="Times New Roman"/>
          <w:sz w:val="24"/>
          <w:szCs w:val="24"/>
        </w:rPr>
        <w:lastRenderedPageBreak/>
        <w:t xml:space="preserve">krakle belasej v Maďarsku a pomerne rýchle rozširovanie jej hniezdneho areálu u našich južných susedov môžeme predpokladať, že sa v nasledujúcich rokoch objaví aj v ďalších lokalitách južného Slovenska. Tieto lokality bude potrebné monitorovať aj mimo navrhnutých TML vzhľadom na veľmi nízku početnosť u nás a zatiaľ veľmi vzácne hniezdenia. </w:t>
      </w:r>
    </w:p>
    <w:p w14:paraId="16CE86CD" w14:textId="4616BAA6" w:rsidR="002C3BB8" w:rsidRDefault="002C3BB8" w:rsidP="00562048">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71034DDD" wp14:editId="4D821F48">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6_Monitoring_populácie_krakle_belasej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03BAA2C9" w14:textId="196E78F6" w:rsidR="002C3BB8" w:rsidRDefault="002C3BB8" w:rsidP="002C3BB8">
      <w:pPr>
        <w:jc w:val="both"/>
        <w:rPr>
          <w:rFonts w:ascii="Times New Roman" w:hAnsi="Times New Roman" w:cs="Times New Roman"/>
          <w:sz w:val="16"/>
          <w:szCs w:val="16"/>
        </w:rPr>
      </w:pPr>
      <w:r>
        <w:rPr>
          <w:rFonts w:ascii="Times New Roman" w:hAnsi="Times New Roman" w:cs="Times New Roman"/>
          <w:sz w:val="16"/>
          <w:szCs w:val="16"/>
        </w:rPr>
        <w:t>Obr. 1. Rozmiestnenie TML pre monitoring krakle belasej.</w:t>
      </w:r>
    </w:p>
    <w:p w14:paraId="66D4B315" w14:textId="77777777" w:rsidR="00A434E3" w:rsidRDefault="00A434E3" w:rsidP="003E6F26">
      <w:pPr>
        <w:rPr>
          <w:rFonts w:ascii="Times New Roman" w:hAnsi="Times New Roman" w:cs="Times New Roman"/>
          <w:sz w:val="24"/>
          <w:szCs w:val="24"/>
          <w:u w:val="single"/>
        </w:rPr>
      </w:pPr>
    </w:p>
    <w:p w14:paraId="08E72438"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266527ED" w14:textId="77777777" w:rsidR="005C0085" w:rsidRDefault="005C0085" w:rsidP="00187ED0">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728FC">
        <w:rPr>
          <w:rFonts w:ascii="Times New Roman" w:hAnsi="Times New Roman" w:cs="Times New Roman"/>
          <w:sz w:val="24"/>
          <w:szCs w:val="24"/>
        </w:rPr>
        <w:t>krakľu belasú identifikovať v teréne</w:t>
      </w:r>
      <w:r w:rsidR="002C11EA">
        <w:rPr>
          <w:rFonts w:ascii="Times New Roman" w:hAnsi="Times New Roman" w:cs="Times New Roman"/>
          <w:sz w:val="24"/>
          <w:szCs w:val="24"/>
        </w:rPr>
        <w:t>.</w:t>
      </w:r>
      <w:r w:rsidR="001728FC">
        <w:rPr>
          <w:rFonts w:ascii="Times New Roman" w:hAnsi="Times New Roman" w:cs="Times New Roman"/>
          <w:sz w:val="24"/>
          <w:szCs w:val="24"/>
        </w:rPr>
        <w:t xml:space="preserve"> Krakľa je nápadný a  nezameniteľný belaso sfarbený druh veľkosti kavky. Má pomerne mohutné telo s veľkou hlavou a silným zobákom. V letku je viditeľný výrazný kontrast medzi modrými vrchnými krídlovými krovkami a černastými letkami. Ešte výraznejší je kontrast na spodnej strane tela, kde krovky sú svetlo modré až belavé. Let krakle je medzi dlhším plachtením striedaný charakteristicky pomalšími ale mohutnými plytkými mávnutiami krídel.</w:t>
      </w:r>
      <w:r w:rsidR="002C11EA">
        <w:rPr>
          <w:rFonts w:ascii="Times New Roman" w:hAnsi="Times New Roman" w:cs="Times New Roman"/>
          <w:sz w:val="24"/>
          <w:szCs w:val="24"/>
        </w:rPr>
        <w:t xml:space="preserve"> </w:t>
      </w:r>
      <w:r w:rsidR="001728FC">
        <w:rPr>
          <w:rFonts w:ascii="Times New Roman" w:hAnsi="Times New Roman" w:cs="Times New Roman"/>
          <w:sz w:val="24"/>
          <w:szCs w:val="24"/>
        </w:rPr>
        <w:t>V porovnaní s kavkou sa krídla javia väčšie ku štíhlemu telu a držanie krídel je viac pod uhlom. Mláďatá sú menej kontrastne sfarbené, skôr zeleno-sivé, hruď a stredné vrchné krídlové krovky zafarbené do hneda. Krakľa belasá</w:t>
      </w:r>
      <w:r w:rsidR="001459C3">
        <w:rPr>
          <w:rFonts w:ascii="Times New Roman" w:hAnsi="Times New Roman" w:cs="Times New Roman"/>
          <w:sz w:val="24"/>
          <w:szCs w:val="24"/>
        </w:rPr>
        <w:t xml:space="preserve"> dosahuje dĺžku tela </w:t>
      </w:r>
      <w:r w:rsidR="001728FC">
        <w:rPr>
          <w:rFonts w:ascii="Times New Roman" w:hAnsi="Times New Roman" w:cs="Times New Roman"/>
          <w:sz w:val="24"/>
          <w:szCs w:val="24"/>
        </w:rPr>
        <w:t>29–32 cm</w:t>
      </w:r>
      <w:r w:rsidR="001459C3">
        <w:rPr>
          <w:rFonts w:ascii="Times New Roman" w:hAnsi="Times New Roman" w:cs="Times New Roman"/>
          <w:sz w:val="24"/>
          <w:szCs w:val="24"/>
        </w:rPr>
        <w:t xml:space="preserve"> a </w:t>
      </w:r>
      <w:r w:rsidR="00254E46">
        <w:rPr>
          <w:rFonts w:ascii="Times New Roman" w:hAnsi="Times New Roman" w:cs="Times New Roman"/>
          <w:sz w:val="24"/>
          <w:szCs w:val="24"/>
        </w:rPr>
        <w:t xml:space="preserve">rozpätie krídel </w:t>
      </w:r>
      <w:r w:rsidR="001728FC">
        <w:rPr>
          <w:rFonts w:ascii="Times New Roman" w:hAnsi="Times New Roman" w:cs="Times New Roman"/>
          <w:sz w:val="24"/>
          <w:szCs w:val="24"/>
        </w:rPr>
        <w:t>52–</w:t>
      </w:r>
      <w:r w:rsidR="002C11EA">
        <w:rPr>
          <w:rFonts w:ascii="Times New Roman" w:hAnsi="Times New Roman" w:cs="Times New Roman"/>
          <w:sz w:val="24"/>
          <w:szCs w:val="24"/>
        </w:rPr>
        <w:t>5</w:t>
      </w:r>
      <w:r w:rsidR="001459C3">
        <w:rPr>
          <w:rFonts w:ascii="Times New Roman" w:hAnsi="Times New Roman" w:cs="Times New Roman"/>
          <w:sz w:val="24"/>
          <w:szCs w:val="24"/>
        </w:rPr>
        <w:t>7</w:t>
      </w:r>
      <w:r w:rsidR="001728FC">
        <w:rPr>
          <w:rFonts w:ascii="Times New Roman" w:hAnsi="Times New Roman" w:cs="Times New Roman"/>
          <w:sz w:val="24"/>
          <w:szCs w:val="24"/>
        </w:rPr>
        <w:t>,5</w:t>
      </w:r>
      <w:r w:rsidR="001459C3">
        <w:rPr>
          <w:rFonts w:ascii="Times New Roman" w:hAnsi="Times New Roman" w:cs="Times New Roman"/>
          <w:sz w:val="24"/>
          <w:szCs w:val="24"/>
        </w:rPr>
        <w:t xml:space="preserve"> cm</w:t>
      </w:r>
      <w:r w:rsidR="00254E46">
        <w:rPr>
          <w:rFonts w:ascii="Times New Roman" w:hAnsi="Times New Roman" w:cs="Times New Roman"/>
          <w:sz w:val="24"/>
          <w:szCs w:val="24"/>
        </w:rPr>
        <w:t xml:space="preserve"> </w:t>
      </w:r>
      <w:r w:rsidR="00FD5452">
        <w:rPr>
          <w:rFonts w:ascii="Times New Roman" w:hAnsi="Times New Roman" w:cs="Times New Roman"/>
          <w:sz w:val="24"/>
          <w:szCs w:val="24"/>
        </w:rPr>
        <w:t>(</w:t>
      </w:r>
      <w:r w:rsidR="00FD5452" w:rsidRPr="00742748">
        <w:rPr>
          <w:rFonts w:ascii="Times New Roman" w:hAnsi="Times New Roman" w:cs="Times New Roman"/>
          <w:sz w:val="24"/>
          <w:szCs w:val="24"/>
        </w:rPr>
        <w:t>obr. 3</w:t>
      </w:r>
      <w:r w:rsidR="00FD5452">
        <w:rPr>
          <w:rFonts w:ascii="Times New Roman" w:hAnsi="Times New Roman" w:cs="Times New Roman"/>
          <w:sz w:val="24"/>
          <w:szCs w:val="24"/>
        </w:rPr>
        <w:t>)</w:t>
      </w:r>
      <w:r w:rsidR="00187ED0">
        <w:rPr>
          <w:rFonts w:ascii="Times New Roman" w:hAnsi="Times New Roman" w:cs="Times New Roman"/>
          <w:sz w:val="24"/>
          <w:szCs w:val="24"/>
        </w:rPr>
        <w:t xml:space="preserve">. </w:t>
      </w:r>
    </w:p>
    <w:p w14:paraId="11B96FB0" w14:textId="77777777" w:rsidR="00514823" w:rsidRDefault="00514823" w:rsidP="00187ED0">
      <w:pPr>
        <w:jc w:val="both"/>
        <w:rPr>
          <w:rFonts w:ascii="Times New Roman" w:hAnsi="Times New Roman" w:cs="Times New Roman"/>
          <w:sz w:val="24"/>
          <w:szCs w:val="24"/>
        </w:rPr>
      </w:pPr>
      <w:r>
        <w:rPr>
          <w:rFonts w:ascii="Times New Roman" w:hAnsi="Times New Roman" w:cs="Times New Roman"/>
          <w:sz w:val="24"/>
          <w:szCs w:val="24"/>
        </w:rPr>
        <w:t xml:space="preserve">Hlas </w:t>
      </w:r>
      <w:r w:rsidR="001459C3">
        <w:rPr>
          <w:rFonts w:ascii="Times New Roman" w:hAnsi="Times New Roman" w:cs="Times New Roman"/>
          <w:sz w:val="24"/>
          <w:szCs w:val="24"/>
        </w:rPr>
        <w:t xml:space="preserve">je </w:t>
      </w:r>
      <w:r w:rsidR="001728FC">
        <w:rPr>
          <w:rFonts w:ascii="Times New Roman" w:hAnsi="Times New Roman" w:cs="Times New Roman"/>
          <w:sz w:val="24"/>
          <w:szCs w:val="24"/>
        </w:rPr>
        <w:t xml:space="preserve">podobný iným </w:t>
      </w:r>
      <w:proofErr w:type="spellStart"/>
      <w:r w:rsidR="001728FC">
        <w:rPr>
          <w:rFonts w:ascii="Times New Roman" w:hAnsi="Times New Roman" w:cs="Times New Roman"/>
          <w:sz w:val="24"/>
          <w:szCs w:val="24"/>
        </w:rPr>
        <w:t>krkavcovitým</w:t>
      </w:r>
      <w:proofErr w:type="spellEnd"/>
      <w:r w:rsidR="001728FC">
        <w:rPr>
          <w:rFonts w:ascii="Times New Roman" w:hAnsi="Times New Roman" w:cs="Times New Roman"/>
          <w:sz w:val="24"/>
          <w:szCs w:val="24"/>
        </w:rPr>
        <w:t xml:space="preserve"> druhom</w:t>
      </w:r>
      <w:r w:rsidR="00EA3B7E">
        <w:rPr>
          <w:rFonts w:ascii="Times New Roman" w:hAnsi="Times New Roman" w:cs="Times New Roman"/>
          <w:sz w:val="24"/>
          <w:szCs w:val="24"/>
        </w:rPr>
        <w:t xml:space="preserve"> </w:t>
      </w:r>
      <w:r w:rsidRPr="00986B38">
        <w:rPr>
          <w:rFonts w:ascii="Times New Roman" w:hAnsi="Times New Roman" w:cs="Times New Roman"/>
          <w:sz w:val="24"/>
          <w:szCs w:val="24"/>
        </w:rPr>
        <w:t>(</w:t>
      </w:r>
      <w:hyperlink r:id="rId7" w:history="1">
        <w:r w:rsidR="001728FC" w:rsidRPr="002F1AF3">
          <w:rPr>
            <w:rStyle w:val="Hypertextovprepojenie"/>
            <w:rFonts w:ascii="Times New Roman" w:hAnsi="Times New Roman" w:cs="Times New Roman"/>
            <w:sz w:val="24"/>
            <w:szCs w:val="24"/>
          </w:rPr>
          <w:t>https://www.xeno-canto.org/species/Coracias-garrulus</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11FE7C72" w14:textId="67AA1A97" w:rsidR="00FD5452" w:rsidRDefault="00ED452E" w:rsidP="00187ED0">
      <w:pPr>
        <w:jc w:val="both"/>
        <w:rPr>
          <w:rFonts w:ascii="Times New Roman" w:hAnsi="Times New Roman" w:cs="Times New Roman"/>
          <w:sz w:val="24"/>
          <w:szCs w:val="24"/>
        </w:rPr>
      </w:pPr>
      <w:r>
        <w:rPr>
          <w:noProof/>
          <w:lang w:eastAsia="sk-SK"/>
        </w:rPr>
        <w:lastRenderedPageBreak/>
        <w:drawing>
          <wp:inline distT="0" distB="0" distL="0" distR="0" wp14:anchorId="4E2F2769" wp14:editId="4478541B">
            <wp:extent cx="3370939" cy="3370939"/>
            <wp:effectExtent l="0" t="0" r="0" b="0"/>
            <wp:docPr id="1" name="Obrázok 1" descr="Zobraziť zdrojový obráz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raziť zdrojový obrázo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6407" cy="3376407"/>
                    </a:xfrm>
                    <a:prstGeom prst="rect">
                      <a:avLst/>
                    </a:prstGeom>
                    <a:noFill/>
                    <a:ln>
                      <a:noFill/>
                    </a:ln>
                  </pic:spPr>
                </pic:pic>
              </a:graphicData>
            </a:graphic>
          </wp:inline>
        </w:drawing>
      </w:r>
    </w:p>
    <w:p w14:paraId="6822D3F4" w14:textId="3E232F96" w:rsidR="00EB04A3" w:rsidRPr="00742748" w:rsidRDefault="00EB04A3" w:rsidP="00187ED0">
      <w:pPr>
        <w:jc w:val="both"/>
        <w:rPr>
          <w:rFonts w:ascii="Times New Roman" w:hAnsi="Times New Roman" w:cs="Times New Roman"/>
          <w:noProof/>
          <w:sz w:val="16"/>
          <w:szCs w:val="16"/>
        </w:rPr>
      </w:pPr>
      <w:r w:rsidRPr="00742748">
        <w:rPr>
          <w:rFonts w:ascii="Times New Roman" w:hAnsi="Times New Roman" w:cs="Times New Roman"/>
          <w:noProof/>
          <w:sz w:val="16"/>
          <w:szCs w:val="16"/>
        </w:rPr>
        <w:t>Obr.</w:t>
      </w:r>
      <w:r w:rsidR="00514823" w:rsidRPr="00742748">
        <w:rPr>
          <w:rFonts w:ascii="Times New Roman" w:hAnsi="Times New Roman" w:cs="Times New Roman"/>
          <w:noProof/>
          <w:sz w:val="16"/>
          <w:szCs w:val="16"/>
        </w:rPr>
        <w:t xml:space="preserve"> </w:t>
      </w:r>
      <w:r w:rsidR="002C3BB8">
        <w:rPr>
          <w:rFonts w:ascii="Times New Roman" w:hAnsi="Times New Roman" w:cs="Times New Roman"/>
          <w:noProof/>
          <w:sz w:val="16"/>
          <w:szCs w:val="16"/>
        </w:rPr>
        <w:t>2</w:t>
      </w:r>
      <w:r w:rsidR="00514823" w:rsidRPr="00742748">
        <w:rPr>
          <w:rFonts w:ascii="Times New Roman" w:hAnsi="Times New Roman" w:cs="Times New Roman"/>
          <w:noProof/>
          <w:sz w:val="16"/>
          <w:szCs w:val="16"/>
        </w:rPr>
        <w:t xml:space="preserve">3 </w:t>
      </w:r>
      <w:r w:rsidR="001728FC" w:rsidRPr="00742748">
        <w:rPr>
          <w:rFonts w:ascii="Times New Roman" w:hAnsi="Times New Roman" w:cs="Times New Roman"/>
          <w:noProof/>
          <w:sz w:val="16"/>
          <w:szCs w:val="16"/>
        </w:rPr>
        <w:t>Krakľa belasá</w:t>
      </w:r>
      <w:r w:rsidRPr="00742748">
        <w:rPr>
          <w:rFonts w:ascii="Times New Roman" w:hAnsi="Times New Roman" w:cs="Times New Roman"/>
          <w:noProof/>
          <w:sz w:val="16"/>
          <w:szCs w:val="16"/>
        </w:rPr>
        <w:t xml:space="preserve"> (foto: </w:t>
      </w:r>
      <w:r w:rsidR="00ED452E">
        <w:rPr>
          <w:rFonts w:ascii="Times New Roman" w:hAnsi="Times New Roman" w:cs="Times New Roman"/>
          <w:noProof/>
          <w:sz w:val="16"/>
          <w:szCs w:val="16"/>
        </w:rPr>
        <w:t>Poprach K.)</w:t>
      </w:r>
    </w:p>
    <w:p w14:paraId="1B2A275C" w14:textId="77777777" w:rsidR="00C577EE" w:rsidRDefault="00C577EE" w:rsidP="003E6F26">
      <w:pPr>
        <w:rPr>
          <w:rFonts w:ascii="Times New Roman" w:hAnsi="Times New Roman" w:cs="Times New Roman"/>
          <w:sz w:val="24"/>
          <w:szCs w:val="24"/>
          <w:u w:val="single"/>
        </w:rPr>
      </w:pPr>
    </w:p>
    <w:p w14:paraId="3B34C798"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72D9DD85" w14:textId="77777777" w:rsidR="00942843" w:rsidRDefault="001728FC" w:rsidP="00353EDC">
      <w:pPr>
        <w:jc w:val="both"/>
        <w:rPr>
          <w:rFonts w:ascii="Times New Roman" w:hAnsi="Times New Roman" w:cs="Times New Roman"/>
        </w:rPr>
      </w:pPr>
      <w:r>
        <w:rPr>
          <w:rFonts w:ascii="Times New Roman" w:hAnsi="Times New Roman" w:cs="Times New Roman"/>
        </w:rPr>
        <w:t xml:space="preserve">Krakľa je u nás veľmi vzácny hniezdič obývajúci pomerne veľké dutiny, ktoré sú ľahko dostupné pre neželaných hostí vrátane prirodzených predátorov, ale aj ľudí (fotografov, vtáčkarov). Pri vyrušení počas hniezdenia môže dôjsť k opusteniu a zachladnutiu alebo </w:t>
      </w:r>
      <w:proofErr w:type="spellStart"/>
      <w:r>
        <w:rPr>
          <w:rFonts w:ascii="Times New Roman" w:hAnsi="Times New Roman" w:cs="Times New Roman"/>
        </w:rPr>
        <w:t>vypredovaniu</w:t>
      </w:r>
      <w:proofErr w:type="spellEnd"/>
      <w:r>
        <w:rPr>
          <w:rFonts w:ascii="Times New Roman" w:hAnsi="Times New Roman" w:cs="Times New Roman"/>
        </w:rPr>
        <w:t xml:space="preserve"> znášky či mláďat. Monitoring sa preto vykonáva z bezpečnej vzdialenosti, pri ktorej </w:t>
      </w:r>
      <w:proofErr w:type="spellStart"/>
      <w:r>
        <w:rPr>
          <w:rFonts w:ascii="Times New Roman" w:hAnsi="Times New Roman" w:cs="Times New Roman"/>
        </w:rPr>
        <w:t>sčítavateľ</w:t>
      </w:r>
      <w:proofErr w:type="spellEnd"/>
      <w:r>
        <w:rPr>
          <w:rFonts w:ascii="Times New Roman" w:hAnsi="Times New Roman" w:cs="Times New Roman"/>
        </w:rPr>
        <w:t xml:space="preserve"> </w:t>
      </w:r>
      <w:proofErr w:type="spellStart"/>
      <w:r>
        <w:rPr>
          <w:rFonts w:ascii="Times New Roman" w:hAnsi="Times New Roman" w:cs="Times New Roman"/>
        </w:rPr>
        <w:t>nazaznamená</w:t>
      </w:r>
      <w:proofErr w:type="spellEnd"/>
      <w:r>
        <w:rPr>
          <w:rFonts w:ascii="Times New Roman" w:hAnsi="Times New Roman" w:cs="Times New Roman"/>
        </w:rPr>
        <w:t xml:space="preserve"> zmenené správanie dospelého páru kvôli prítomnosti pozorovateľa. Z ochranárskych dôvodov nie je vhodné voľne zverejňovať informácie o výskyte hniezdnych párov krakle s presnou lokalizáciou a v prípade zistenia nevhodného správania sa ľudí v hniezdnych teritóriách kraklí je potrebné ich usmerniť, prípadne informovať príslušné pracovisko ŠOP SR. </w:t>
      </w:r>
    </w:p>
    <w:p w14:paraId="2B142636" w14:textId="77777777" w:rsidR="00EA3B7E" w:rsidRDefault="00EA3B7E" w:rsidP="003E6F26">
      <w:pPr>
        <w:rPr>
          <w:rFonts w:ascii="Times New Roman" w:hAnsi="Times New Roman" w:cs="Times New Roman"/>
          <w:sz w:val="24"/>
          <w:szCs w:val="24"/>
          <w:u w:val="single"/>
        </w:rPr>
      </w:pPr>
    </w:p>
    <w:p w14:paraId="3F0AB8DD" w14:textId="7777777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962C88F"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w:t>
      </w:r>
      <w:r w:rsidR="00EA3B7E">
        <w:rPr>
          <w:rFonts w:ascii="Times New Roman" w:hAnsi="Times New Roman" w:cs="Times New Roman"/>
          <w:sz w:val="24"/>
          <w:szCs w:val="24"/>
        </w:rPr>
        <w:t>typ biotopu (</w:t>
      </w:r>
      <w:r w:rsidR="001728FC">
        <w:rPr>
          <w:rFonts w:ascii="Times New Roman" w:hAnsi="Times New Roman" w:cs="Times New Roman"/>
          <w:sz w:val="24"/>
          <w:szCs w:val="24"/>
        </w:rPr>
        <w:t>pole, lúka, pasienok</w:t>
      </w:r>
      <w:r w:rsidR="00EA3B7E">
        <w:rPr>
          <w:rFonts w:ascii="Times New Roman" w:hAnsi="Times New Roman" w:cs="Times New Roman"/>
          <w:sz w:val="24"/>
          <w:szCs w:val="24"/>
        </w:rPr>
        <w:t>)</w:t>
      </w:r>
      <w:r w:rsidR="002941E3">
        <w:rPr>
          <w:rFonts w:ascii="Times New Roman" w:hAnsi="Times New Roman" w:cs="Times New Roman"/>
          <w:sz w:val="24"/>
          <w:szCs w:val="24"/>
        </w:rPr>
        <w:t xml:space="preserve"> a</w:t>
      </w:r>
      <w:r w:rsidR="001728FC">
        <w:rPr>
          <w:rFonts w:ascii="Times New Roman" w:hAnsi="Times New Roman" w:cs="Times New Roman"/>
          <w:sz w:val="24"/>
          <w:szCs w:val="24"/>
        </w:rPr>
        <w:t> pri hniezdnej dutine uvádzať typ</w:t>
      </w:r>
      <w:r w:rsidR="002941E3">
        <w:rPr>
          <w:rFonts w:ascii="Times New Roman" w:hAnsi="Times New Roman" w:cs="Times New Roman"/>
          <w:sz w:val="24"/>
          <w:szCs w:val="24"/>
        </w:rPr>
        <w:t xml:space="preserve"> (</w:t>
      </w:r>
      <w:r w:rsidR="001728FC">
        <w:rPr>
          <w:rFonts w:ascii="Times New Roman" w:hAnsi="Times New Roman" w:cs="Times New Roman"/>
          <w:sz w:val="24"/>
          <w:szCs w:val="24"/>
        </w:rPr>
        <w:t>hniezdna búdka, prirodzená dutina, druh dreviny v prípade prirodzenej dutiny</w:t>
      </w:r>
      <w:r w:rsidR="002941E3">
        <w:rPr>
          <w:rFonts w:ascii="Times New Roman" w:hAnsi="Times New Roman" w:cs="Times New Roman"/>
          <w:sz w:val="24"/>
          <w:szCs w:val="24"/>
        </w:rPr>
        <w:t>)</w:t>
      </w:r>
      <w:r w:rsidR="00DB628F">
        <w:rPr>
          <w:rFonts w:ascii="Times New Roman" w:hAnsi="Times New Roman" w:cs="Times New Roman"/>
          <w:sz w:val="24"/>
          <w:szCs w:val="24"/>
        </w:rPr>
        <w:t>.</w:t>
      </w:r>
    </w:p>
    <w:p w14:paraId="7DB4DA5B"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1E29CF0B" w14:textId="77777777"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00DB628F">
        <w:rPr>
          <w:rFonts w:ascii="Times New Roman" w:hAnsi="Times New Roman" w:cs="Times New Roman"/>
          <w:i/>
          <w:iCs/>
          <w:sz w:val="24"/>
          <w:szCs w:val="24"/>
        </w:rPr>
        <w:t xml:space="preserve">vyhodnocuje </w:t>
      </w:r>
      <w:r w:rsidRPr="0023401F">
        <w:rPr>
          <w:rFonts w:ascii="Times New Roman" w:hAnsi="Times New Roman" w:cs="Times New Roman"/>
          <w:i/>
          <w:iCs/>
          <w:sz w:val="24"/>
          <w:szCs w:val="24"/>
        </w:rPr>
        <w:t>početnosť</w:t>
      </w:r>
      <w:r w:rsidR="00DB628F">
        <w:rPr>
          <w:rFonts w:ascii="Times New Roman" w:hAnsi="Times New Roman" w:cs="Times New Roman"/>
          <w:i/>
          <w:iCs/>
          <w:sz w:val="24"/>
          <w:szCs w:val="24"/>
        </w:rPr>
        <w:t xml:space="preserve">, </w:t>
      </w:r>
      <w:r w:rsidR="001728FC">
        <w:rPr>
          <w:rFonts w:ascii="Times New Roman" w:hAnsi="Times New Roman" w:cs="Times New Roman"/>
          <w:i/>
          <w:iCs/>
          <w:sz w:val="24"/>
          <w:szCs w:val="24"/>
        </w:rPr>
        <w:t>vývoj početnosti populácie</w:t>
      </w:r>
      <w:r w:rsidR="002941E3">
        <w:rPr>
          <w:rFonts w:ascii="Times New Roman" w:hAnsi="Times New Roman" w:cs="Times New Roman"/>
          <w:iCs/>
          <w:sz w:val="24"/>
          <w:szCs w:val="24"/>
        </w:rPr>
        <w:t>, ktorá je u</w:t>
      </w:r>
      <w:r w:rsidR="001728FC">
        <w:rPr>
          <w:rFonts w:ascii="Times New Roman" w:hAnsi="Times New Roman" w:cs="Times New Roman"/>
          <w:iCs/>
          <w:sz w:val="24"/>
          <w:szCs w:val="24"/>
        </w:rPr>
        <w:t> krakle zatiaľ veľmi nízka</w:t>
      </w:r>
      <w:r w:rsidR="002941E3">
        <w:rPr>
          <w:rFonts w:ascii="Times New Roman" w:hAnsi="Times New Roman" w:cs="Times New Roman"/>
          <w:iCs/>
          <w:sz w:val="24"/>
          <w:szCs w:val="24"/>
        </w:rPr>
        <w:t xml:space="preserve"> </w:t>
      </w:r>
      <w:r w:rsidR="00DB628F">
        <w:rPr>
          <w:rFonts w:ascii="Times New Roman" w:hAnsi="Times New Roman" w:cs="Times New Roman"/>
          <w:i/>
          <w:iCs/>
          <w:sz w:val="24"/>
          <w:szCs w:val="24"/>
        </w:rPr>
        <w:t xml:space="preserve">a preferenciu </w:t>
      </w:r>
      <w:proofErr w:type="spellStart"/>
      <w:r w:rsidR="00DB628F">
        <w:rPr>
          <w:rFonts w:ascii="Times New Roman" w:hAnsi="Times New Roman" w:cs="Times New Roman"/>
          <w:i/>
          <w:iCs/>
          <w:sz w:val="24"/>
          <w:szCs w:val="24"/>
        </w:rPr>
        <w:t>habitatov</w:t>
      </w:r>
      <w:proofErr w:type="spellEnd"/>
      <w:r w:rsidR="00DB628F">
        <w:rPr>
          <w:rFonts w:ascii="Times New Roman" w:hAnsi="Times New Roman" w:cs="Times New Roman"/>
          <w:i/>
          <w:iCs/>
          <w:sz w:val="24"/>
          <w:szCs w:val="24"/>
        </w:rPr>
        <w:t xml:space="preserve"> </w:t>
      </w:r>
      <w:r w:rsidR="001728FC">
        <w:rPr>
          <w:rFonts w:ascii="Times New Roman" w:hAnsi="Times New Roman" w:cs="Times New Roman"/>
          <w:i/>
          <w:iCs/>
          <w:sz w:val="24"/>
          <w:szCs w:val="24"/>
        </w:rPr>
        <w:t>v hniezdnych teritóriách</w:t>
      </w:r>
      <w:r>
        <w:rPr>
          <w:rFonts w:ascii="Times New Roman" w:hAnsi="Times New Roman" w:cs="Times New Roman"/>
          <w:sz w:val="24"/>
          <w:szCs w:val="24"/>
        </w:rPr>
        <w:t>.</w:t>
      </w:r>
      <w:r w:rsidR="000D1B15">
        <w:rPr>
          <w:rFonts w:ascii="Times New Roman" w:hAnsi="Times New Roman" w:cs="Times New Roman"/>
          <w:sz w:val="24"/>
          <w:szCs w:val="24"/>
        </w:rPr>
        <w:t xml:space="preserve"> </w:t>
      </w:r>
    </w:p>
    <w:p w14:paraId="44F8A7BF"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1248208F" w14:textId="627C1FDD"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C577EE">
        <w:rPr>
          <w:rFonts w:ascii="Times New Roman" w:hAnsi="Times New Roman" w:cs="Times New Roman"/>
          <w:sz w:val="24"/>
          <w:szCs w:val="24"/>
        </w:rPr>
        <w:t xml:space="preserve">V predchádzajúcom </w:t>
      </w:r>
      <w:proofErr w:type="spellStart"/>
      <w:r w:rsidR="00C577EE">
        <w:rPr>
          <w:rFonts w:ascii="Times New Roman" w:hAnsi="Times New Roman" w:cs="Times New Roman"/>
          <w:sz w:val="24"/>
          <w:szCs w:val="24"/>
        </w:rPr>
        <w:t>reportovacom</w:t>
      </w:r>
      <w:proofErr w:type="spellEnd"/>
      <w:r w:rsidR="00C577EE">
        <w:rPr>
          <w:rFonts w:ascii="Times New Roman" w:hAnsi="Times New Roman" w:cs="Times New Roman"/>
          <w:sz w:val="24"/>
          <w:szCs w:val="24"/>
        </w:rPr>
        <w:t xml:space="preserve"> období krakľa belasá na Slovensku nehniezdila</w:t>
      </w:r>
      <w:r w:rsidR="00A308F2" w:rsidRPr="003963AF">
        <w:rPr>
          <w:rFonts w:ascii="Times New Roman" w:hAnsi="Times New Roman" w:cs="Times New Roman"/>
          <w:sz w:val="24"/>
          <w:szCs w:val="24"/>
        </w:rPr>
        <w:t xml:space="preserve"> (</w:t>
      </w:r>
      <w:proofErr w:type="spellStart"/>
      <w:r w:rsidR="00A308F2" w:rsidRPr="003963AF">
        <w:rPr>
          <w:rFonts w:ascii="Times New Roman" w:hAnsi="Times New Roman" w:cs="Times New Roman"/>
          <w:sz w:val="24"/>
          <w:szCs w:val="24"/>
        </w:rPr>
        <w:t>Černecký</w:t>
      </w:r>
      <w:proofErr w:type="spellEnd"/>
      <w:r w:rsidR="00A308F2" w:rsidRPr="003963AF">
        <w:rPr>
          <w:rFonts w:ascii="Times New Roman" w:hAnsi="Times New Roman" w:cs="Times New Roman"/>
          <w:sz w:val="24"/>
          <w:szCs w:val="24"/>
        </w:rPr>
        <w:t xml:space="preserve"> et al. 2019). </w:t>
      </w:r>
      <w:r w:rsidR="00644581">
        <w:rPr>
          <w:rFonts w:ascii="Times New Roman" w:hAnsi="Times New Roman" w:cs="Times New Roman"/>
          <w:sz w:val="24"/>
          <w:szCs w:val="24"/>
        </w:rPr>
        <w:t>Ak bol</w:t>
      </w:r>
      <w:r w:rsidR="00ED452E">
        <w:rPr>
          <w:rFonts w:ascii="Times New Roman" w:hAnsi="Times New Roman" w:cs="Times New Roman"/>
          <w:sz w:val="24"/>
          <w:szCs w:val="24"/>
        </w:rPr>
        <w:t>i</w:t>
      </w:r>
      <w:r w:rsidR="00644581">
        <w:rPr>
          <w:rFonts w:ascii="Times New Roman" w:hAnsi="Times New Roman" w:cs="Times New Roman"/>
          <w:sz w:val="24"/>
          <w:szCs w:val="24"/>
        </w:rPr>
        <w:t xml:space="preserve"> </w:t>
      </w:r>
      <w:r w:rsidR="00644581">
        <w:rPr>
          <w:rFonts w:ascii="Times New Roman" w:hAnsi="Times New Roman" w:cs="Times New Roman"/>
          <w:sz w:val="24"/>
          <w:szCs w:val="24"/>
        </w:rPr>
        <w:lastRenderedPageBreak/>
        <w:t xml:space="preserve">pri monitoringu hniezdnej populácie </w:t>
      </w:r>
      <w:r w:rsidR="001728FC">
        <w:rPr>
          <w:rFonts w:ascii="Times New Roman" w:hAnsi="Times New Roman" w:cs="Times New Roman"/>
          <w:sz w:val="24"/>
          <w:szCs w:val="24"/>
        </w:rPr>
        <w:t>krakle belasej</w:t>
      </w:r>
      <w:r w:rsidR="00644581">
        <w:rPr>
          <w:rFonts w:ascii="Times New Roman" w:hAnsi="Times New Roman" w:cs="Times New Roman"/>
          <w:sz w:val="24"/>
          <w:szCs w:val="24"/>
        </w:rPr>
        <w:t xml:space="preserve"> na </w:t>
      </w:r>
      <w:r w:rsidR="00ED452E">
        <w:rPr>
          <w:rFonts w:ascii="Times New Roman" w:hAnsi="Times New Roman" w:cs="Times New Roman"/>
          <w:sz w:val="24"/>
          <w:szCs w:val="24"/>
        </w:rPr>
        <w:t>TML</w:t>
      </w:r>
      <w:r w:rsidR="00644581">
        <w:rPr>
          <w:rFonts w:ascii="Times New Roman" w:hAnsi="Times New Roman" w:cs="Times New Roman"/>
          <w:sz w:val="24"/>
          <w:szCs w:val="24"/>
        </w:rPr>
        <w:t xml:space="preserve"> zisten</w:t>
      </w:r>
      <w:r w:rsidR="00ED452E">
        <w:rPr>
          <w:rFonts w:ascii="Times New Roman" w:hAnsi="Times New Roman" w:cs="Times New Roman"/>
          <w:sz w:val="24"/>
          <w:szCs w:val="24"/>
        </w:rPr>
        <w:t>é</w:t>
      </w:r>
      <w:r w:rsidR="00EA3B7E">
        <w:rPr>
          <w:rFonts w:ascii="Times New Roman" w:hAnsi="Times New Roman" w:cs="Times New Roman"/>
          <w:sz w:val="24"/>
          <w:szCs w:val="24"/>
        </w:rPr>
        <w:t xml:space="preserve"> </w:t>
      </w:r>
      <w:r w:rsidR="00ED452E">
        <w:rPr>
          <w:rFonts w:ascii="Times New Roman" w:hAnsi="Times New Roman" w:cs="Times New Roman"/>
          <w:sz w:val="24"/>
          <w:szCs w:val="24"/>
        </w:rPr>
        <w:t>3</w:t>
      </w:r>
      <w:r w:rsidR="003002E5">
        <w:rPr>
          <w:rFonts w:ascii="Times New Roman" w:hAnsi="Times New Roman" w:cs="Times New Roman"/>
          <w:sz w:val="24"/>
          <w:szCs w:val="24"/>
        </w:rPr>
        <w:t xml:space="preserve"> a viac </w:t>
      </w:r>
      <w:r w:rsidR="002941E3">
        <w:rPr>
          <w:rFonts w:ascii="Times New Roman" w:hAnsi="Times New Roman" w:cs="Times New Roman"/>
          <w:sz w:val="24"/>
          <w:szCs w:val="24"/>
        </w:rPr>
        <w:t>hniezdnych párov</w:t>
      </w:r>
      <w:r w:rsidR="003002E5">
        <w:rPr>
          <w:rFonts w:ascii="Times New Roman" w:hAnsi="Times New Roman" w:cs="Times New Roman"/>
          <w:sz w:val="24"/>
          <w:szCs w:val="24"/>
        </w:rPr>
        <w:t>, potom je kvalita populáci</w:t>
      </w:r>
      <w:r w:rsidR="004D7E8A">
        <w:rPr>
          <w:rFonts w:ascii="Times New Roman" w:hAnsi="Times New Roman" w:cs="Times New Roman"/>
          <w:sz w:val="24"/>
          <w:szCs w:val="24"/>
        </w:rPr>
        <w:t>e</w:t>
      </w:r>
      <w:r w:rsidR="003002E5">
        <w:rPr>
          <w:rFonts w:ascii="Times New Roman" w:hAnsi="Times New Roman" w:cs="Times New Roman"/>
          <w:sz w:val="24"/>
          <w:szCs w:val="24"/>
        </w:rPr>
        <w:t xml:space="preserve">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ED452E">
        <w:rPr>
          <w:rFonts w:ascii="Times New Roman" w:hAnsi="Times New Roman" w:cs="Times New Roman"/>
          <w:sz w:val="24"/>
          <w:szCs w:val="24"/>
        </w:rPr>
        <w:t>1 až 2</w:t>
      </w:r>
      <w:r w:rsidR="00191601" w:rsidRPr="00191601">
        <w:rPr>
          <w:rFonts w:ascii="Times New Roman" w:hAnsi="Times New Roman" w:cs="Times New Roman"/>
          <w:sz w:val="24"/>
          <w:szCs w:val="24"/>
        </w:rPr>
        <w:t xml:space="preserve"> </w:t>
      </w:r>
      <w:r w:rsidR="002941E3">
        <w:rPr>
          <w:rFonts w:ascii="Times New Roman" w:hAnsi="Times New Roman" w:cs="Times New Roman"/>
          <w:sz w:val="24"/>
          <w:szCs w:val="24"/>
        </w:rPr>
        <w:t>pár</w:t>
      </w:r>
      <w:r w:rsidR="00ED452E">
        <w:rPr>
          <w:rFonts w:ascii="Times New Roman" w:hAnsi="Times New Roman" w:cs="Times New Roman"/>
          <w:sz w:val="24"/>
          <w:szCs w:val="24"/>
        </w:rPr>
        <w:t>y</w:t>
      </w:r>
      <w:r w:rsidR="002941E3">
        <w:rPr>
          <w:rFonts w:ascii="Times New Roman" w:hAnsi="Times New Roman" w:cs="Times New Roman"/>
          <w:sz w:val="24"/>
          <w:szCs w:val="24"/>
        </w:rPr>
        <w:t xml:space="preserve"> </w:t>
      </w:r>
      <w:r w:rsidR="003002E5">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 </w:t>
      </w:r>
      <w:r w:rsidR="00586DED">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2941E3">
        <w:rPr>
          <w:rFonts w:ascii="Times New Roman" w:hAnsi="Times New Roman" w:cs="Times New Roman"/>
          <w:sz w:val="24"/>
          <w:szCs w:val="24"/>
        </w:rPr>
        <w:t>párov</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586DED">
        <w:rPr>
          <w:rFonts w:ascii="Times New Roman" w:hAnsi="Times New Roman" w:cs="Times New Roman"/>
          <w:sz w:val="24"/>
          <w:szCs w:val="24"/>
        </w:rPr>
        <w:t xml:space="preserve"> 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r w:rsidR="004D7E8A">
        <w:rPr>
          <w:rFonts w:ascii="Times New Roman" w:hAnsi="Times New Roman" w:cs="Times New Roman"/>
          <w:sz w:val="24"/>
          <w:szCs w:val="24"/>
        </w:rPr>
        <w:t xml:space="preserve"> </w:t>
      </w:r>
      <w:r w:rsidR="001728FC">
        <w:rPr>
          <w:rFonts w:ascii="Times New Roman" w:hAnsi="Times New Roman" w:cs="Times New Roman"/>
          <w:sz w:val="24"/>
          <w:szCs w:val="24"/>
        </w:rPr>
        <w:t>Trend vývoja populácie je potrebné sledovať a ďalší monitoring ako aj medzné hodnoty pre hodnotenie kvality populácie krakle belasej na Slovensku priebežne prehodnotiť a podľa potreby upraviť, najmä  v kontexte rastúcej populácie a zväčšujúcemu sa areálu krakle v Maďarsku.</w:t>
      </w:r>
      <w:r w:rsidR="00CD37DC">
        <w:rPr>
          <w:rFonts w:ascii="Times New Roman" w:hAnsi="Times New Roman" w:cs="Times New Roman"/>
          <w:sz w:val="24"/>
          <w:szCs w:val="24"/>
        </w:rPr>
        <w:t xml:space="preserve"> </w:t>
      </w:r>
    </w:p>
    <w:p w14:paraId="7415BD14" w14:textId="77777777" w:rsidR="00A308F2" w:rsidRPr="00A308F2" w:rsidRDefault="00A308F2" w:rsidP="00A308F2">
      <w:pPr>
        <w:autoSpaceDE w:val="0"/>
        <w:autoSpaceDN w:val="0"/>
        <w:adjustRightInd w:val="0"/>
        <w:spacing w:after="0" w:line="240" w:lineRule="auto"/>
        <w:jc w:val="both"/>
        <w:rPr>
          <w:rFonts w:ascii="Times New Roman" w:hAnsi="Times New Roman" w:cs="Times New Roman"/>
          <w:sz w:val="24"/>
          <w:szCs w:val="24"/>
          <w:highlight w:val="yellow"/>
        </w:rPr>
      </w:pPr>
      <w:bookmarkStart w:id="2" w:name="_Hlk94010233"/>
      <w:bookmarkStart w:id="3" w:name="_Hlk93942045"/>
    </w:p>
    <w:p w14:paraId="01038BC6" w14:textId="77777777" w:rsidR="00A308F2" w:rsidRPr="00A308F2" w:rsidRDefault="00A308F2" w:rsidP="00A308F2">
      <w:pPr>
        <w:autoSpaceDE w:val="0"/>
        <w:autoSpaceDN w:val="0"/>
        <w:adjustRightInd w:val="0"/>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0015E6CD" w14:textId="77777777" w:rsidR="00A308F2" w:rsidRPr="00A308F2" w:rsidRDefault="00A308F2" w:rsidP="00A308F2">
      <w:pPr>
        <w:spacing w:before="360" w:after="120" w:line="240" w:lineRule="auto"/>
        <w:jc w:val="both"/>
        <w:rPr>
          <w:rFonts w:ascii="Times New Roman" w:eastAsia="Times New Roman" w:hAnsi="Times New Roman" w:cs="Times New Roman"/>
          <w:sz w:val="24"/>
          <w:szCs w:val="24"/>
          <w:lang w:eastAsia="sk-SK"/>
        </w:rPr>
      </w:pPr>
      <w:r w:rsidRPr="00A308F2">
        <w:rPr>
          <w:rFonts w:ascii="Times New Roman" w:eastAsia="Times New Roman" w:hAnsi="Times New Roman" w:cs="Times New Roman"/>
          <w:b/>
          <w:bCs/>
          <w:sz w:val="24"/>
          <w:szCs w:val="24"/>
          <w:lang w:eastAsia="sk-SK"/>
        </w:rPr>
        <w:t>Hodnotenie vyhliadok do budúcnosti (kroky 1 a 2)</w:t>
      </w:r>
    </w:p>
    <w:p w14:paraId="6343FEF8" w14:textId="77777777" w:rsidR="00A308F2" w:rsidRPr="00A308F2" w:rsidRDefault="00A308F2" w:rsidP="00A308F2">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A308F2" w:rsidRPr="00A308F2" w14:paraId="03046563" w14:textId="77777777" w:rsidTr="00A308F2">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429953C9" w14:textId="77777777" w:rsidR="00A308F2" w:rsidRPr="00A308F2" w:rsidRDefault="00A308F2" w:rsidP="00A308F2">
            <w:pPr>
              <w:spacing w:before="60" w:after="60" w:line="240" w:lineRule="auto"/>
              <w:rPr>
                <w:rFonts w:eastAsia="Times New Roman" w:cstheme="minorHAnsi"/>
                <w:sz w:val="24"/>
                <w:szCs w:val="24"/>
                <w:lang w:eastAsia="sk-SK"/>
              </w:rPr>
            </w:pPr>
            <w:r w:rsidRPr="00A308F2">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0F3011A0"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4220E52A" w14:textId="77777777" w:rsidR="00A308F2" w:rsidRPr="00A308F2" w:rsidRDefault="00A308F2" w:rsidP="00A308F2">
            <w:pPr>
              <w:spacing w:before="60" w:after="60" w:line="240" w:lineRule="auto"/>
              <w:rPr>
                <w:rFonts w:eastAsia="Times New Roman" w:cstheme="minorHAnsi"/>
                <w:sz w:val="24"/>
                <w:szCs w:val="24"/>
                <w:lang w:eastAsia="sk-SK"/>
              </w:rPr>
            </w:pPr>
            <w:r w:rsidRPr="00A308F2">
              <w:rPr>
                <w:rFonts w:eastAsia="Times New Roman" w:cstheme="minorHAnsi"/>
                <w:b/>
                <w:bCs/>
                <w:sz w:val="18"/>
                <w:szCs w:val="18"/>
                <w:lang w:eastAsia="sk-SK"/>
              </w:rPr>
              <w:t xml:space="preserve">Krok 2 Budúce vyhliadky </w:t>
            </w:r>
          </w:p>
        </w:tc>
      </w:tr>
      <w:tr w:rsidR="00A308F2" w:rsidRPr="00A308F2" w14:paraId="48C0BFAE" w14:textId="77777777" w:rsidTr="00A308F2">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5AB2345F"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18FFD34"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BF17276" w14:textId="77777777" w:rsidR="00A308F2" w:rsidRPr="00A308F2" w:rsidRDefault="00A308F2" w:rsidP="00A308F2">
            <w:pPr>
              <w:spacing w:after="0" w:line="240" w:lineRule="auto"/>
              <w:rPr>
                <w:rFonts w:eastAsia="Times New Roman" w:cstheme="minorHAnsi"/>
                <w:sz w:val="24"/>
                <w:szCs w:val="24"/>
                <w:lang w:eastAsia="sk-SK"/>
              </w:rPr>
            </w:pPr>
          </w:p>
        </w:tc>
      </w:tr>
      <w:tr w:rsidR="00A308F2" w:rsidRPr="00A308F2" w14:paraId="794EE286" w14:textId="77777777" w:rsidTr="00A308F2">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25865F00" w14:textId="77777777" w:rsidR="00A308F2" w:rsidRPr="00A308F2" w:rsidRDefault="00A308F2" w:rsidP="00A308F2">
            <w:pPr>
              <w:spacing w:after="120" w:line="240" w:lineRule="auto"/>
              <w:rPr>
                <w:rFonts w:eastAsia="Times New Roman" w:cstheme="minorHAnsi"/>
                <w:sz w:val="24"/>
                <w:szCs w:val="24"/>
                <w:lang w:eastAsia="sk-SK"/>
              </w:rPr>
            </w:pPr>
            <w:r w:rsidRPr="00A308F2">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2EF74AA2" w14:textId="77777777" w:rsidR="00A308F2" w:rsidRPr="00A308F2" w:rsidRDefault="00A308F2" w:rsidP="00A308F2">
            <w:pPr>
              <w:spacing w:after="120" w:line="240" w:lineRule="auto"/>
              <w:rPr>
                <w:rFonts w:eastAsia="Times New Roman" w:cstheme="minorHAnsi"/>
                <w:sz w:val="24"/>
                <w:szCs w:val="24"/>
                <w:lang w:eastAsia="sk-SK"/>
              </w:rPr>
            </w:pPr>
            <w:r w:rsidRPr="00A308F2">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5FF6F534" w14:textId="77777777" w:rsidR="00A308F2" w:rsidRPr="00A308F2" w:rsidRDefault="00A308F2" w:rsidP="00A308F2">
            <w:pPr>
              <w:spacing w:after="120" w:line="240" w:lineRule="auto"/>
              <w:rPr>
                <w:rFonts w:eastAsia="Times New Roman" w:cstheme="minorHAnsi"/>
                <w:sz w:val="24"/>
                <w:szCs w:val="24"/>
                <w:lang w:eastAsia="sk-SK"/>
              </w:rPr>
            </w:pPr>
            <w:r w:rsidRPr="00A308F2">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029A941"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b/>
                <w:bCs/>
                <w:sz w:val="18"/>
                <w:szCs w:val="18"/>
                <w:lang w:eastAsia="sk-SK"/>
              </w:rPr>
              <w:t>Výsledok hodnotenia vyhliadok do budúcnosti (maximálne s víziou 12 rokov)</w:t>
            </w:r>
          </w:p>
        </w:tc>
      </w:tr>
      <w:tr w:rsidR="00A308F2" w:rsidRPr="00A308F2" w14:paraId="5D882E95" w14:textId="77777777" w:rsidTr="00A308F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2552C8F"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89B49C8"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celkovo stabilný (+-5</w:t>
            </w:r>
            <w:r w:rsidRPr="00A308F2">
              <w:rPr>
                <w:rFonts w:eastAsia="Times New Roman" w:cstheme="minorHAnsi"/>
                <w:sz w:val="18"/>
                <w:szCs w:val="18"/>
                <w:lang w:val="en-US" w:eastAsia="sk-SK"/>
              </w:rPr>
              <w:t>%</w:t>
            </w:r>
            <w:r w:rsidRPr="00A308F2">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86A63B5"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247FFFE1"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dobrý</w:t>
            </w:r>
          </w:p>
        </w:tc>
      </w:tr>
      <w:tr w:rsidR="00A308F2" w:rsidRPr="00A308F2" w14:paraId="2BB46982" w14:textId="77777777" w:rsidTr="00A308F2">
        <w:trPr>
          <w:trHeight w:val="510"/>
        </w:trPr>
        <w:tc>
          <w:tcPr>
            <w:tcW w:w="0" w:type="auto"/>
            <w:vMerge/>
            <w:tcBorders>
              <w:top w:val="single" w:sz="4" w:space="0" w:color="000000"/>
              <w:left w:val="single" w:sz="18" w:space="0" w:color="2F5496"/>
              <w:bottom w:val="single" w:sz="4" w:space="0" w:color="000000"/>
            </w:tcBorders>
            <w:vAlign w:val="center"/>
            <w:hideMark/>
          </w:tcPr>
          <w:p w14:paraId="4C6FEDC8"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D0201D2"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10CD245"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3EB7A01"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nevyhovujúci</w:t>
            </w:r>
          </w:p>
        </w:tc>
      </w:tr>
      <w:tr w:rsidR="00A308F2" w:rsidRPr="00A308F2" w14:paraId="547F35C9" w14:textId="77777777" w:rsidTr="00A308F2">
        <w:trPr>
          <w:trHeight w:val="478"/>
        </w:trPr>
        <w:tc>
          <w:tcPr>
            <w:tcW w:w="0" w:type="auto"/>
            <w:vMerge/>
            <w:tcBorders>
              <w:top w:val="single" w:sz="4" w:space="0" w:color="000000"/>
              <w:left w:val="single" w:sz="18" w:space="0" w:color="2F5496"/>
              <w:bottom w:val="single" w:sz="4" w:space="0" w:color="000000"/>
            </w:tcBorders>
            <w:vAlign w:val="center"/>
            <w:hideMark/>
          </w:tcPr>
          <w:p w14:paraId="43405E7E"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775DF71"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009B976"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01C9B51"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zlý</w:t>
            </w:r>
          </w:p>
        </w:tc>
      </w:tr>
      <w:tr w:rsidR="00A308F2" w:rsidRPr="00A308F2" w14:paraId="6D3B8C8C" w14:textId="77777777" w:rsidTr="00A308F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F3F452D"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94D8B11"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 xml:space="preserve">Negatívny (-10 </w:t>
            </w:r>
            <w:r w:rsidRPr="00A308F2">
              <w:rPr>
                <w:rFonts w:eastAsia="Times New Roman" w:cstheme="minorHAnsi"/>
                <w:sz w:val="18"/>
                <w:szCs w:val="18"/>
                <w:lang w:val="en-US" w:eastAsia="sk-SK"/>
              </w:rPr>
              <w:t>%</w:t>
            </w:r>
            <w:r w:rsidRPr="00A308F2">
              <w:rPr>
                <w:rFonts w:eastAsia="Times New Roman" w:cstheme="minorHAnsi"/>
                <w:sz w:val="18"/>
                <w:szCs w:val="18"/>
                <w:lang w:eastAsia="sk-SK"/>
              </w:rPr>
              <w:t xml:space="preserve">) /veľmi negatívny (viac ako -10 </w:t>
            </w:r>
            <w:r w:rsidRPr="00A308F2">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EDCDC1A"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9F48B84"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5991806"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zlý</w:t>
            </w:r>
          </w:p>
        </w:tc>
      </w:tr>
      <w:tr w:rsidR="00A308F2" w:rsidRPr="00A308F2" w14:paraId="3AF47B0E" w14:textId="77777777" w:rsidTr="00A308F2">
        <w:trPr>
          <w:trHeight w:val="510"/>
        </w:trPr>
        <w:tc>
          <w:tcPr>
            <w:tcW w:w="0" w:type="auto"/>
            <w:vMerge/>
            <w:tcBorders>
              <w:top w:val="single" w:sz="4" w:space="0" w:color="000000"/>
              <w:left w:val="single" w:sz="18" w:space="0" w:color="2F5496"/>
              <w:bottom w:val="single" w:sz="4" w:space="0" w:color="000000"/>
            </w:tcBorders>
            <w:vAlign w:val="center"/>
            <w:hideMark/>
          </w:tcPr>
          <w:p w14:paraId="208BC60E"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D39CFD8"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DE75342"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E71D0E2"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F6759FF"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zlý</w:t>
            </w:r>
          </w:p>
        </w:tc>
      </w:tr>
      <w:tr w:rsidR="00A308F2" w:rsidRPr="00A308F2" w14:paraId="58BB9B5F" w14:textId="77777777" w:rsidTr="00A308F2">
        <w:trPr>
          <w:trHeight w:val="541"/>
        </w:trPr>
        <w:tc>
          <w:tcPr>
            <w:tcW w:w="0" w:type="auto"/>
            <w:vMerge/>
            <w:tcBorders>
              <w:top w:val="single" w:sz="4" w:space="0" w:color="000000"/>
              <w:left w:val="single" w:sz="18" w:space="0" w:color="2F5496"/>
              <w:bottom w:val="single" w:sz="4" w:space="0" w:color="000000"/>
            </w:tcBorders>
            <w:vAlign w:val="center"/>
            <w:hideMark/>
          </w:tcPr>
          <w:p w14:paraId="5021A5D2"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5E34C0C"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BE92B45"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B2DD7C5"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zlý</w:t>
            </w:r>
          </w:p>
        </w:tc>
      </w:tr>
      <w:tr w:rsidR="00A308F2" w:rsidRPr="00A308F2" w14:paraId="41E47D7D" w14:textId="77777777" w:rsidTr="00A308F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04480A0"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F07504B"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 xml:space="preserve">Pozitívny (+10 </w:t>
            </w:r>
            <w:r w:rsidRPr="00A308F2">
              <w:rPr>
                <w:rFonts w:eastAsia="Times New Roman" w:cstheme="minorHAnsi"/>
                <w:sz w:val="18"/>
                <w:szCs w:val="18"/>
                <w:lang w:val="en-US" w:eastAsia="sk-SK"/>
              </w:rPr>
              <w:t>%</w:t>
            </w:r>
            <w:r w:rsidRPr="00A308F2">
              <w:rPr>
                <w:rFonts w:eastAsia="Times New Roman" w:cstheme="minorHAnsi"/>
                <w:sz w:val="18"/>
                <w:szCs w:val="18"/>
                <w:lang w:eastAsia="sk-SK"/>
              </w:rPr>
              <w:t xml:space="preserve">) /veľmi pozitívny (viac ako +10 </w:t>
            </w:r>
            <w:r w:rsidRPr="00A308F2">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6A022BD"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2861902B"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dobrý</w:t>
            </w:r>
          </w:p>
        </w:tc>
      </w:tr>
      <w:tr w:rsidR="00A308F2" w:rsidRPr="00A308F2" w14:paraId="58A42930" w14:textId="77777777" w:rsidTr="00A308F2">
        <w:trPr>
          <w:trHeight w:val="510"/>
        </w:trPr>
        <w:tc>
          <w:tcPr>
            <w:tcW w:w="0" w:type="auto"/>
            <w:vMerge/>
            <w:tcBorders>
              <w:top w:val="single" w:sz="4" w:space="0" w:color="000000"/>
              <w:left w:val="single" w:sz="18" w:space="0" w:color="2F5496"/>
              <w:bottom w:val="single" w:sz="4" w:space="0" w:color="000000"/>
            </w:tcBorders>
            <w:vAlign w:val="center"/>
            <w:hideMark/>
          </w:tcPr>
          <w:p w14:paraId="75AF0344"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61D4642"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C1D23E0"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4F6104E"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EDC6890"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dobrý</w:t>
            </w:r>
          </w:p>
        </w:tc>
      </w:tr>
      <w:tr w:rsidR="00A308F2" w:rsidRPr="00A308F2" w14:paraId="49192755" w14:textId="77777777" w:rsidTr="00A308F2">
        <w:trPr>
          <w:trHeight w:val="1109"/>
        </w:trPr>
        <w:tc>
          <w:tcPr>
            <w:tcW w:w="0" w:type="auto"/>
            <w:vMerge/>
            <w:tcBorders>
              <w:top w:val="single" w:sz="4" w:space="0" w:color="000000"/>
              <w:left w:val="single" w:sz="18" w:space="0" w:color="2F5496"/>
              <w:bottom w:val="single" w:sz="4" w:space="0" w:color="000000"/>
            </w:tcBorders>
            <w:vAlign w:val="center"/>
            <w:hideMark/>
          </w:tcPr>
          <w:p w14:paraId="2CCCFE37"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F414D69" w14:textId="77777777" w:rsidR="00A308F2" w:rsidRPr="00A308F2" w:rsidRDefault="00A308F2" w:rsidP="00A308F2">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7438F49"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15DCAAB4"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4D8D844C" w14:textId="77777777" w:rsidR="00A308F2" w:rsidRPr="00A308F2" w:rsidRDefault="00A308F2" w:rsidP="00A308F2">
            <w:pPr>
              <w:spacing w:after="120" w:line="240" w:lineRule="auto"/>
              <w:jc w:val="both"/>
              <w:rPr>
                <w:rFonts w:eastAsia="Times New Roman" w:cstheme="minorHAnsi"/>
                <w:sz w:val="24"/>
                <w:szCs w:val="24"/>
                <w:lang w:eastAsia="sk-SK"/>
              </w:rPr>
            </w:pPr>
            <w:r w:rsidRPr="00A308F2">
              <w:rPr>
                <w:rFonts w:eastAsia="Times New Roman" w:cstheme="minorHAnsi"/>
                <w:sz w:val="18"/>
                <w:szCs w:val="18"/>
                <w:lang w:eastAsia="sk-SK"/>
              </w:rPr>
              <w:t>dobrý</w:t>
            </w:r>
          </w:p>
        </w:tc>
      </w:tr>
      <w:bookmarkEnd w:id="2"/>
    </w:tbl>
    <w:p w14:paraId="6506CBE8" w14:textId="77777777" w:rsidR="00A308F2" w:rsidRPr="00A308F2" w:rsidRDefault="00A308F2" w:rsidP="00A308F2">
      <w:pPr>
        <w:autoSpaceDE w:val="0"/>
        <w:autoSpaceDN w:val="0"/>
        <w:adjustRightInd w:val="0"/>
        <w:spacing w:after="0" w:line="240" w:lineRule="auto"/>
        <w:jc w:val="both"/>
        <w:rPr>
          <w:rFonts w:ascii="Times New Roman" w:hAnsi="Times New Roman" w:cs="Times New Roman"/>
          <w:sz w:val="24"/>
          <w:szCs w:val="24"/>
          <w:u w:val="single"/>
        </w:rPr>
      </w:pPr>
    </w:p>
    <w:bookmarkEnd w:id="3"/>
    <w:p w14:paraId="50C96FED" w14:textId="77777777" w:rsidR="008910DE" w:rsidRDefault="008910DE" w:rsidP="00E0643A">
      <w:pPr>
        <w:jc w:val="both"/>
        <w:rPr>
          <w:rFonts w:ascii="Times New Roman" w:hAnsi="Times New Roman" w:cs="Times New Roman"/>
          <w:sz w:val="24"/>
          <w:szCs w:val="24"/>
          <w:u w:val="single"/>
        </w:rPr>
      </w:pPr>
      <w:r w:rsidRPr="007C794D">
        <w:rPr>
          <w:rFonts w:ascii="Times New Roman" w:hAnsi="Times New Roman" w:cs="Times New Roman"/>
          <w:sz w:val="24"/>
          <w:szCs w:val="24"/>
          <w:u w:val="single"/>
        </w:rPr>
        <w:t>10. Návrh unifikovaného formulára pre realizáciu monitoringu v teréne, ktorý bude obsahovať</w:t>
      </w:r>
      <w:r w:rsidRPr="00E0643A">
        <w:rPr>
          <w:rFonts w:ascii="Times New Roman" w:hAnsi="Times New Roman" w:cs="Times New Roman"/>
          <w:sz w:val="24"/>
          <w:szCs w:val="24"/>
          <w:u w:val="single"/>
        </w:rPr>
        <w:t xml:space="preserve"> parametre umožňujúce hodnotenie druhov - konkrétne určenie veľkosti populácie, dôvody zmeny populácie, atď.  Ďalej bude taktiež obsahovať identifikáciu biotopu druhu a jeho </w:t>
      </w:r>
      <w:r w:rsidRPr="00E0643A">
        <w:rPr>
          <w:rFonts w:ascii="Times New Roman" w:hAnsi="Times New Roman" w:cs="Times New Roman"/>
          <w:sz w:val="24"/>
          <w:szCs w:val="24"/>
          <w:u w:val="single"/>
        </w:rPr>
        <w:lastRenderedPageBreak/>
        <w:t>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5AD7BF79" w14:textId="77777777"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w:t>
      </w:r>
      <w:r w:rsidR="007C794D">
        <w:rPr>
          <w:rFonts w:ascii="Times New Roman" w:hAnsi="Times New Roman" w:cs="Times New Roman"/>
          <w:sz w:val="24"/>
          <w:szCs w:val="24"/>
        </w:rPr>
        <w:t xml:space="preserve"> Pre zapisovanie terénnych pozorovaní sa využije mierne modifikovaný formulár pre sčítanie bežných druhov vtákov bodovou metódou.</w:t>
      </w:r>
      <w:r>
        <w:rPr>
          <w:rFonts w:ascii="Times New Roman" w:hAnsi="Times New Roman" w:cs="Times New Roman"/>
          <w:sz w:val="24"/>
          <w:szCs w:val="24"/>
        </w:rPr>
        <w:t xml:space="preserve"> Formulár sa vypĺňa elektronicky samostatne pre každ</w:t>
      </w:r>
      <w:r w:rsidR="001728FC">
        <w:rPr>
          <w:rFonts w:ascii="Times New Roman" w:hAnsi="Times New Roman" w:cs="Times New Roman"/>
          <w:sz w:val="24"/>
          <w:szCs w:val="24"/>
        </w:rPr>
        <w:t>é</w:t>
      </w:r>
      <w:r>
        <w:rPr>
          <w:rFonts w:ascii="Times New Roman" w:hAnsi="Times New Roman" w:cs="Times New Roman"/>
          <w:sz w:val="24"/>
          <w:szCs w:val="24"/>
        </w:rPr>
        <w:t xml:space="preserve"> </w:t>
      </w:r>
      <w:r w:rsidR="001728FC">
        <w:rPr>
          <w:rFonts w:ascii="Times New Roman" w:hAnsi="Times New Roman" w:cs="Times New Roman"/>
          <w:sz w:val="24"/>
          <w:szCs w:val="24"/>
        </w:rPr>
        <w:t>hniezdne teritórium</w:t>
      </w:r>
      <w:r w:rsidR="00644581">
        <w:rPr>
          <w:rFonts w:ascii="Times New Roman" w:hAnsi="Times New Roman" w:cs="Times New Roman"/>
          <w:sz w:val="24"/>
          <w:szCs w:val="24"/>
        </w:rPr>
        <w:t xml:space="preserve">, ktorých môže byť viac v rámci jednej </w:t>
      </w:r>
      <w:r>
        <w:rPr>
          <w:rFonts w:ascii="Times New Roman" w:hAnsi="Times New Roman" w:cs="Times New Roman"/>
          <w:sz w:val="24"/>
          <w:szCs w:val="24"/>
        </w:rPr>
        <w:t>TM</w:t>
      </w:r>
      <w:r w:rsidR="00CD37DC">
        <w:rPr>
          <w:rFonts w:ascii="Times New Roman" w:hAnsi="Times New Roman" w:cs="Times New Roman"/>
          <w:sz w:val="24"/>
          <w:szCs w:val="24"/>
        </w:rPr>
        <w:t>L (</w:t>
      </w:r>
      <w:r w:rsidR="00644581">
        <w:rPr>
          <w:rFonts w:ascii="Times New Roman" w:hAnsi="Times New Roman" w:cs="Times New Roman"/>
          <w:sz w:val="24"/>
          <w:szCs w:val="24"/>
        </w:rPr>
        <w:t>polygón</w:t>
      </w:r>
      <w:r w:rsidR="00CD37DC">
        <w:rPr>
          <w:rFonts w:ascii="Times New Roman" w:hAnsi="Times New Roman" w:cs="Times New Roman"/>
          <w:sz w:val="24"/>
          <w:szCs w:val="24"/>
        </w:rPr>
        <w:t>)</w:t>
      </w:r>
      <w:r>
        <w:rPr>
          <w:rFonts w:ascii="Times New Roman" w:hAnsi="Times New Roman" w:cs="Times New Roman"/>
          <w:sz w:val="24"/>
          <w:szCs w:val="24"/>
        </w:rPr>
        <w:t xml:space="preserve">. </w:t>
      </w:r>
    </w:p>
    <w:p w14:paraId="21D95FC6" w14:textId="77777777" w:rsidR="00C577EE" w:rsidRDefault="00C577EE" w:rsidP="003E6F26">
      <w:pPr>
        <w:rPr>
          <w:rFonts w:ascii="Times New Roman" w:hAnsi="Times New Roman" w:cs="Times New Roman"/>
          <w:sz w:val="24"/>
          <w:szCs w:val="24"/>
          <w:u w:val="single"/>
        </w:rPr>
      </w:pPr>
    </w:p>
    <w:p w14:paraId="2B3BE81A" w14:textId="77777777"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3443F7A0" w14:textId="77777777"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C794D">
        <w:rPr>
          <w:rFonts w:ascii="Times New Roman" w:hAnsi="Times New Roman" w:cs="Times New Roman"/>
          <w:sz w:val="24"/>
          <w:szCs w:val="24"/>
        </w:rPr>
        <w:t>dodržali metodické odporúčania.</w:t>
      </w:r>
    </w:p>
    <w:p w14:paraId="2E7F8839" w14:textId="77777777" w:rsidR="00A308F2" w:rsidRPr="00A308F2" w:rsidRDefault="00A308F2" w:rsidP="00A308F2">
      <w:pPr>
        <w:pStyle w:val="Nadpis3"/>
        <w:rPr>
          <w:rFonts w:ascii="Times New Roman" w:eastAsiaTheme="minorHAnsi" w:hAnsi="Times New Roman" w:cs="Times New Roman"/>
          <w:color w:val="auto"/>
        </w:rPr>
      </w:pPr>
      <w:bookmarkStart w:id="4" w:name="_Hlk92967125"/>
      <w:r w:rsidRPr="00A308F2">
        <w:rPr>
          <w:rFonts w:ascii="Times New Roman" w:eastAsiaTheme="minorHAnsi" w:hAnsi="Times New Roman" w:cs="Times New Roman"/>
          <w:color w:val="auto"/>
        </w:rPr>
        <w:t>Automatizované vyhodnotenie údajov monitoringu databázou na lokalitnej úrovni (TML)</w:t>
      </w:r>
    </w:p>
    <w:p w14:paraId="6D99B70A"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Automatizované hodnotenie stavu druhu na tejto úrovni je založené na hodnotení čiastkových parametrov:</w:t>
      </w:r>
    </w:p>
    <w:p w14:paraId="3D0FEDA6"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a) Kvalita populácie druhu na lokalite</w:t>
      </w:r>
    </w:p>
    <w:p w14:paraId="271CCC41"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b) Kvalita biotopu druhu na lokalite</w:t>
      </w:r>
    </w:p>
    <w:p w14:paraId="16D49004"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c) Vyhliadky biotopu druhu do budúcnosti na lokalite</w:t>
      </w:r>
    </w:p>
    <w:p w14:paraId="73A597FB"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32C470AB"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Celkový stav parametra je hodnotený ako „dobrý“ ak dosahuje hodnoty:</w:t>
      </w:r>
    </w:p>
    <w:p w14:paraId="35232CF5"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 dobrý &gt;= 85%, alebo dobrý &gt;= 70% a zároveň zlý = 0</w:t>
      </w:r>
    </w:p>
    <w:p w14:paraId="21808EDE"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Celkový stav parametra je „zlý“ ak dosahuje hodnoty:</w:t>
      </w:r>
    </w:p>
    <w:p w14:paraId="5BF5A8A6"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 zlý &gt;= 50 %</w:t>
      </w:r>
    </w:p>
    <w:p w14:paraId="7A53C583"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A308F2">
        <w:rPr>
          <w:rFonts w:ascii="Times New Roman" w:hAnsi="Times New Roman" w:cs="Times New Roman"/>
          <w:sz w:val="24"/>
          <w:szCs w:val="24"/>
        </w:rPr>
        <w:t>Janák</w:t>
      </w:r>
      <w:proofErr w:type="spellEnd"/>
      <w:r w:rsidRPr="00A308F2">
        <w:rPr>
          <w:rFonts w:ascii="Times New Roman" w:hAnsi="Times New Roman" w:cs="Times New Roman"/>
          <w:sz w:val="24"/>
          <w:szCs w:val="24"/>
        </w:rPr>
        <w:t xml:space="preserve"> et al. 2015).</w:t>
      </w:r>
    </w:p>
    <w:p w14:paraId="7ACD314A" w14:textId="77777777" w:rsidR="00A308F2" w:rsidRPr="00A308F2" w:rsidRDefault="00A308F2" w:rsidP="00A308F2">
      <w:pPr>
        <w:spacing w:after="0" w:line="240" w:lineRule="auto"/>
        <w:jc w:val="both"/>
        <w:rPr>
          <w:rFonts w:ascii="Times New Roman" w:hAnsi="Times New Roman" w:cs="Times New Roman"/>
          <w:sz w:val="24"/>
          <w:szCs w:val="24"/>
        </w:rPr>
      </w:pPr>
    </w:p>
    <w:p w14:paraId="2CE8EA15" w14:textId="77777777" w:rsidR="00A308F2" w:rsidRPr="00A308F2" w:rsidRDefault="00A308F2" w:rsidP="00A308F2">
      <w:pPr>
        <w:pStyle w:val="Nadpis3"/>
        <w:rPr>
          <w:rFonts w:ascii="Times New Roman" w:eastAsiaTheme="minorHAnsi" w:hAnsi="Times New Roman" w:cs="Times New Roman"/>
          <w:color w:val="auto"/>
        </w:rPr>
      </w:pPr>
      <w:r w:rsidRPr="00A308F2">
        <w:rPr>
          <w:rFonts w:ascii="Times New Roman" w:eastAsiaTheme="minorHAnsi" w:hAnsi="Times New Roman" w:cs="Times New Roman"/>
          <w:color w:val="auto"/>
        </w:rPr>
        <w:lastRenderedPageBreak/>
        <w:t>Automatizované vyhodnotenie stavu na národnej úrovni</w:t>
      </w:r>
    </w:p>
    <w:p w14:paraId="7E68E764"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A308F2">
        <w:rPr>
          <w:rFonts w:ascii="Times New Roman" w:hAnsi="Times New Roman" w:cs="Times New Roman"/>
          <w:sz w:val="24"/>
          <w:szCs w:val="24"/>
        </w:rPr>
        <w:t>versus</w:t>
      </w:r>
      <w:proofErr w:type="spellEnd"/>
      <w:r w:rsidRPr="00A308F2">
        <w:rPr>
          <w:rFonts w:ascii="Times New Roman" w:hAnsi="Times New Roman" w:cs="Times New Roman"/>
          <w:sz w:val="24"/>
          <w:szCs w:val="24"/>
        </w:rPr>
        <w:t xml:space="preserve"> 50 (0) (</w:t>
      </w:r>
      <w:proofErr w:type="spellStart"/>
      <w:r w:rsidRPr="00A308F2">
        <w:rPr>
          <w:rFonts w:ascii="Times New Roman" w:hAnsi="Times New Roman" w:cs="Times New Roman"/>
          <w:sz w:val="24"/>
          <w:szCs w:val="24"/>
        </w:rPr>
        <w:t>Janák</w:t>
      </w:r>
      <w:proofErr w:type="spellEnd"/>
      <w:r w:rsidRPr="00A308F2">
        <w:rPr>
          <w:rFonts w:ascii="Times New Roman" w:hAnsi="Times New Roman" w:cs="Times New Roman"/>
          <w:sz w:val="24"/>
          <w:szCs w:val="24"/>
        </w:rPr>
        <w:t xml:space="preserve"> et al. 2015).</w:t>
      </w:r>
    </w:p>
    <w:p w14:paraId="1981D746" w14:textId="77777777" w:rsidR="00A308F2" w:rsidRPr="00A308F2" w:rsidRDefault="00A308F2" w:rsidP="00A308F2">
      <w:pPr>
        <w:spacing w:after="0" w:line="240" w:lineRule="auto"/>
        <w:jc w:val="both"/>
        <w:rPr>
          <w:rFonts w:ascii="Times New Roman" w:hAnsi="Times New Roman" w:cs="Times New Roman"/>
          <w:sz w:val="24"/>
          <w:szCs w:val="24"/>
        </w:rPr>
      </w:pPr>
    </w:p>
    <w:p w14:paraId="252C5A4B" w14:textId="77777777" w:rsidR="00A308F2" w:rsidRPr="00A308F2" w:rsidRDefault="00A308F2" w:rsidP="00A308F2">
      <w:pPr>
        <w:pStyle w:val="Nadpis3"/>
        <w:rPr>
          <w:rFonts w:ascii="Times New Roman" w:eastAsiaTheme="minorHAnsi" w:hAnsi="Times New Roman" w:cs="Times New Roman"/>
          <w:color w:val="auto"/>
        </w:rPr>
      </w:pPr>
      <w:r w:rsidRPr="00A308F2">
        <w:rPr>
          <w:rFonts w:ascii="Times New Roman" w:eastAsiaTheme="minorHAnsi" w:hAnsi="Times New Roman" w:cs="Times New Roman"/>
          <w:color w:val="auto"/>
        </w:rPr>
        <w:t>Automatizované vyhodnotenie stavu v rámci CHVÚ</w:t>
      </w:r>
    </w:p>
    <w:p w14:paraId="3190BC20" w14:textId="77777777" w:rsidR="00A308F2" w:rsidRPr="00A308F2" w:rsidRDefault="00A308F2" w:rsidP="00A308F2">
      <w:pPr>
        <w:spacing w:after="0" w:line="240" w:lineRule="auto"/>
        <w:jc w:val="both"/>
        <w:rPr>
          <w:rFonts w:ascii="Times New Roman" w:hAnsi="Times New Roman" w:cs="Times New Roman"/>
          <w:sz w:val="24"/>
          <w:szCs w:val="24"/>
        </w:rPr>
      </w:pPr>
      <w:r w:rsidRPr="00A308F2">
        <w:rPr>
          <w:rFonts w:ascii="Times New Roman" w:hAnsi="Times New Roman" w:cs="Times New Roman"/>
          <w:sz w:val="24"/>
          <w:szCs w:val="24"/>
        </w:rPr>
        <w:t xml:space="preserve">Do hodnotenia vstupujú len záznamy z TML, ktoré sa aspoň čiastočne prekrývajú s CHVÚ a vyhodnotia sa </w:t>
      </w:r>
      <w:bookmarkStart w:id="5" w:name="_GoBack"/>
      <w:bookmarkEnd w:id="5"/>
      <w:r w:rsidRPr="00A308F2">
        <w:rPr>
          <w:rFonts w:ascii="Times New Roman" w:hAnsi="Times New Roman" w:cs="Times New Roman"/>
          <w:sz w:val="24"/>
          <w:szCs w:val="24"/>
        </w:rPr>
        <w:t>rovnakým spôsobom ako údaje na národnej úrovni (</w:t>
      </w:r>
      <w:proofErr w:type="spellStart"/>
      <w:r w:rsidRPr="00A308F2">
        <w:rPr>
          <w:rFonts w:ascii="Times New Roman" w:hAnsi="Times New Roman" w:cs="Times New Roman"/>
          <w:sz w:val="24"/>
          <w:szCs w:val="24"/>
        </w:rPr>
        <w:t>Janák</w:t>
      </w:r>
      <w:proofErr w:type="spellEnd"/>
      <w:r w:rsidRPr="00A308F2">
        <w:rPr>
          <w:rFonts w:ascii="Times New Roman" w:hAnsi="Times New Roman" w:cs="Times New Roman"/>
          <w:sz w:val="24"/>
          <w:szCs w:val="24"/>
        </w:rPr>
        <w:t xml:space="preserve"> et al. 2015).</w:t>
      </w:r>
    </w:p>
    <w:bookmarkEnd w:id="4"/>
    <w:p w14:paraId="188DD90A" w14:textId="77777777" w:rsidR="00A308F2" w:rsidRPr="00A308F2" w:rsidRDefault="00A308F2" w:rsidP="005B0BBD">
      <w:pPr>
        <w:jc w:val="both"/>
        <w:rPr>
          <w:rFonts w:ascii="Times New Roman" w:hAnsi="Times New Roman" w:cs="Times New Roman"/>
          <w:sz w:val="24"/>
          <w:szCs w:val="24"/>
        </w:rPr>
      </w:pPr>
    </w:p>
    <w:p w14:paraId="14CC1E11" w14:textId="77777777" w:rsidR="003865C4" w:rsidRP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Zoznam skratiek</w:t>
      </w:r>
    </w:p>
    <w:p w14:paraId="75AA25F3" w14:textId="77777777"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1B7EC8D3" w14:textId="1152D468" w:rsidR="00A308F2" w:rsidRPr="00476E4C" w:rsidRDefault="000F6BBE" w:rsidP="00A308F2">
      <w:pPr>
        <w:jc w:val="both"/>
        <w:rPr>
          <w:rFonts w:ascii="Times New Roman" w:hAnsi="Times New Roman" w:cs="Times New Roman"/>
          <w:sz w:val="24"/>
          <w:szCs w:val="24"/>
        </w:rPr>
      </w:pPr>
      <w:proofErr w:type="spellStart"/>
      <w:r w:rsidRPr="000F6BBE">
        <w:rPr>
          <w:rFonts w:ascii="Times New Roman" w:hAnsi="Times New Roman" w:cs="Times New Roman"/>
          <w:sz w:val="24"/>
          <w:szCs w:val="24"/>
        </w:rPr>
        <w:t>Černecký</w:t>
      </w:r>
      <w:proofErr w:type="spellEnd"/>
      <w:r w:rsidRPr="000F6BBE">
        <w:rPr>
          <w:rFonts w:ascii="Times New Roman" w:hAnsi="Times New Roman" w:cs="Times New Roman"/>
          <w:sz w:val="24"/>
          <w:szCs w:val="24"/>
        </w:rPr>
        <w:t xml:space="preserve">, J., </w:t>
      </w:r>
      <w:proofErr w:type="spellStart"/>
      <w:r w:rsidRPr="000F6BBE">
        <w:rPr>
          <w:rFonts w:ascii="Times New Roman" w:hAnsi="Times New Roman" w:cs="Times New Roman"/>
          <w:sz w:val="24"/>
          <w:szCs w:val="24"/>
        </w:rPr>
        <w:t>Lešo</w:t>
      </w:r>
      <w:proofErr w:type="spellEnd"/>
      <w:r w:rsidRPr="000F6BBE">
        <w:rPr>
          <w:rFonts w:ascii="Times New Roman" w:hAnsi="Times New Roman" w:cs="Times New Roman"/>
          <w:sz w:val="24"/>
          <w:szCs w:val="24"/>
        </w:rPr>
        <w:t xml:space="preserve">, P., </w:t>
      </w:r>
      <w:proofErr w:type="spellStart"/>
      <w:r w:rsidRPr="000F6BBE">
        <w:rPr>
          <w:rFonts w:ascii="Times New Roman" w:hAnsi="Times New Roman" w:cs="Times New Roman"/>
          <w:sz w:val="24"/>
          <w:szCs w:val="24"/>
        </w:rPr>
        <w:t>Ridzoň</w:t>
      </w:r>
      <w:proofErr w:type="spellEnd"/>
      <w:r w:rsidRPr="000F6BBE">
        <w:rPr>
          <w:rFonts w:ascii="Times New Roman" w:hAnsi="Times New Roman" w:cs="Times New Roman"/>
          <w:sz w:val="24"/>
          <w:szCs w:val="24"/>
        </w:rPr>
        <w:t xml:space="preserve">, J., </w:t>
      </w:r>
      <w:proofErr w:type="spellStart"/>
      <w:r w:rsidRPr="000F6BBE">
        <w:rPr>
          <w:rFonts w:ascii="Times New Roman" w:hAnsi="Times New Roman" w:cs="Times New Roman"/>
          <w:sz w:val="24"/>
          <w:szCs w:val="24"/>
        </w:rPr>
        <w:t>Krištín</w:t>
      </w:r>
      <w:proofErr w:type="spellEnd"/>
      <w:r w:rsidRPr="000F6BBE">
        <w:rPr>
          <w:rFonts w:ascii="Times New Roman" w:hAnsi="Times New Roman" w:cs="Times New Roman"/>
          <w:sz w:val="24"/>
          <w:szCs w:val="24"/>
        </w:rPr>
        <w:t xml:space="preserve">, A., </w:t>
      </w:r>
      <w:proofErr w:type="spellStart"/>
      <w:r w:rsidRPr="000F6BBE">
        <w:rPr>
          <w:rFonts w:ascii="Times New Roman" w:hAnsi="Times New Roman" w:cs="Times New Roman"/>
          <w:sz w:val="24"/>
          <w:szCs w:val="24"/>
        </w:rPr>
        <w:t>Karaska</w:t>
      </w:r>
      <w:proofErr w:type="spellEnd"/>
      <w:r w:rsidRPr="000F6BBE">
        <w:rPr>
          <w:rFonts w:ascii="Times New Roman" w:hAnsi="Times New Roman" w:cs="Times New Roman"/>
          <w:sz w:val="24"/>
          <w:szCs w:val="24"/>
        </w:rPr>
        <w:t xml:space="preserve">, D., </w:t>
      </w:r>
      <w:proofErr w:type="spellStart"/>
      <w:r w:rsidRPr="000F6BBE">
        <w:rPr>
          <w:rFonts w:ascii="Times New Roman" w:hAnsi="Times New Roman" w:cs="Times New Roman"/>
          <w:sz w:val="24"/>
          <w:szCs w:val="24"/>
        </w:rPr>
        <w:t>Darolová</w:t>
      </w:r>
      <w:proofErr w:type="spellEnd"/>
      <w:r w:rsidRPr="000F6BBE">
        <w:rPr>
          <w:rFonts w:ascii="Times New Roman" w:hAnsi="Times New Roman" w:cs="Times New Roman"/>
          <w:sz w:val="24"/>
          <w:szCs w:val="24"/>
        </w:rPr>
        <w:t xml:space="preserve">, A., </w:t>
      </w:r>
      <w:proofErr w:type="spellStart"/>
      <w:r w:rsidRPr="000F6BBE">
        <w:rPr>
          <w:rFonts w:ascii="Times New Roman" w:hAnsi="Times New Roman" w:cs="Times New Roman"/>
          <w:sz w:val="24"/>
          <w:szCs w:val="24"/>
        </w:rPr>
        <w:t>Fulín</w:t>
      </w:r>
      <w:proofErr w:type="spellEnd"/>
      <w:r w:rsidRPr="000F6BBE">
        <w:rPr>
          <w:rFonts w:ascii="Times New Roman" w:hAnsi="Times New Roman" w:cs="Times New Roman"/>
          <w:sz w:val="24"/>
          <w:szCs w:val="24"/>
        </w:rPr>
        <w:t xml:space="preserve">, M., </w:t>
      </w:r>
      <w:proofErr w:type="spellStart"/>
      <w:r w:rsidRPr="000F6BBE">
        <w:rPr>
          <w:rFonts w:ascii="Times New Roman" w:hAnsi="Times New Roman" w:cs="Times New Roman"/>
          <w:sz w:val="24"/>
          <w:szCs w:val="24"/>
        </w:rPr>
        <w:t>Chavko</w:t>
      </w:r>
      <w:proofErr w:type="spellEnd"/>
      <w:r w:rsidRPr="000F6BBE">
        <w:rPr>
          <w:rFonts w:ascii="Times New Roman" w:hAnsi="Times New Roman" w:cs="Times New Roman"/>
          <w:sz w:val="24"/>
          <w:szCs w:val="24"/>
        </w:rPr>
        <w:t xml:space="preserve">, J., Bohuš, M., </w:t>
      </w:r>
      <w:proofErr w:type="spellStart"/>
      <w:r w:rsidRPr="000F6BBE">
        <w:rPr>
          <w:rFonts w:ascii="Times New Roman" w:hAnsi="Times New Roman" w:cs="Times New Roman"/>
          <w:sz w:val="24"/>
          <w:szCs w:val="24"/>
        </w:rPr>
        <w:t>Krajniak</w:t>
      </w:r>
      <w:proofErr w:type="spellEnd"/>
      <w:r w:rsidRPr="000F6BBE">
        <w:rPr>
          <w:rFonts w:ascii="Times New Roman" w:hAnsi="Times New Roman" w:cs="Times New Roman"/>
          <w:sz w:val="24"/>
          <w:szCs w:val="24"/>
        </w:rPr>
        <w:t xml:space="preserve">, D., Ďuricová, V., </w:t>
      </w:r>
      <w:proofErr w:type="spellStart"/>
      <w:r w:rsidRPr="000F6BBE">
        <w:rPr>
          <w:rFonts w:ascii="Times New Roman" w:hAnsi="Times New Roman" w:cs="Times New Roman"/>
          <w:sz w:val="24"/>
          <w:szCs w:val="24"/>
        </w:rPr>
        <w:t>Lešová</w:t>
      </w:r>
      <w:proofErr w:type="spellEnd"/>
      <w:r w:rsidRPr="000F6BBE">
        <w:rPr>
          <w:rFonts w:ascii="Times New Roman" w:hAnsi="Times New Roman" w:cs="Times New Roman"/>
          <w:sz w:val="24"/>
          <w:szCs w:val="24"/>
        </w:rPr>
        <w:t xml:space="preserve">, A., </w:t>
      </w:r>
      <w:proofErr w:type="spellStart"/>
      <w:r w:rsidRPr="000F6BBE">
        <w:rPr>
          <w:rFonts w:ascii="Times New Roman" w:hAnsi="Times New Roman" w:cs="Times New Roman"/>
          <w:sz w:val="24"/>
          <w:szCs w:val="24"/>
        </w:rPr>
        <w:t>Čuláková</w:t>
      </w:r>
      <w:proofErr w:type="spellEnd"/>
      <w:r w:rsidRPr="000F6BBE">
        <w:rPr>
          <w:rFonts w:ascii="Times New Roman" w:hAnsi="Times New Roman" w:cs="Times New Roman"/>
          <w:sz w:val="24"/>
          <w:szCs w:val="24"/>
        </w:rPr>
        <w:t xml:space="preserve">, J., Saxa, A., </w:t>
      </w:r>
      <w:proofErr w:type="spellStart"/>
      <w:r w:rsidRPr="000F6BBE">
        <w:rPr>
          <w:rFonts w:ascii="Times New Roman" w:hAnsi="Times New Roman" w:cs="Times New Roman"/>
          <w:sz w:val="24"/>
          <w:szCs w:val="24"/>
        </w:rPr>
        <w:t>Durkošová</w:t>
      </w:r>
      <w:proofErr w:type="spellEnd"/>
      <w:r w:rsidRPr="000F6BBE">
        <w:rPr>
          <w:rFonts w:ascii="Times New Roman" w:hAnsi="Times New Roman" w:cs="Times New Roman"/>
          <w:sz w:val="24"/>
          <w:szCs w:val="24"/>
        </w:rPr>
        <w:t xml:space="preserve">, J., </w:t>
      </w:r>
      <w:proofErr w:type="spellStart"/>
      <w:r w:rsidRPr="000F6BBE">
        <w:rPr>
          <w:rFonts w:ascii="Times New Roman" w:hAnsi="Times New Roman" w:cs="Times New Roman"/>
          <w:sz w:val="24"/>
          <w:szCs w:val="24"/>
        </w:rPr>
        <w:t>Andráš</w:t>
      </w:r>
      <w:proofErr w:type="spellEnd"/>
      <w:r w:rsidRPr="000F6BBE">
        <w:rPr>
          <w:rFonts w:ascii="Times New Roman" w:hAnsi="Times New Roman" w:cs="Times New Roman"/>
          <w:sz w:val="24"/>
          <w:szCs w:val="24"/>
        </w:rPr>
        <w:t>, P. 2020. Stav ochrany vtáctva na Slovensku v rokoch 2013 – 2018. Banská Bystrica: ŠOP SR, 105 strán.</w:t>
      </w:r>
    </w:p>
    <w:p w14:paraId="7458FDAE" w14:textId="77777777" w:rsidR="00ED452E" w:rsidRPr="006223AD" w:rsidRDefault="00ED452E" w:rsidP="00ED452E">
      <w:pPr>
        <w:rPr>
          <w:rFonts w:ascii="Times New Roman" w:hAnsi="Times New Roman" w:cs="Times New Roman"/>
          <w:sz w:val="24"/>
          <w:szCs w:val="24"/>
        </w:rPr>
      </w:pPr>
      <w:proofErr w:type="spellStart"/>
      <w:r w:rsidRPr="006223AD">
        <w:rPr>
          <w:rFonts w:ascii="Times New Roman" w:hAnsi="Times New Roman" w:cs="Times New Roman"/>
          <w:sz w:val="24"/>
          <w:szCs w:val="24"/>
        </w:rPr>
        <w:t>Janák</w:t>
      </w:r>
      <w:proofErr w:type="spellEnd"/>
      <w:r w:rsidRPr="006223AD">
        <w:rPr>
          <w:rFonts w:ascii="Times New Roman" w:hAnsi="Times New Roman" w:cs="Times New Roman"/>
          <w:sz w:val="24"/>
          <w:szCs w:val="24"/>
        </w:rPr>
        <w:t xml:space="preserve">, M., </w:t>
      </w:r>
      <w:proofErr w:type="spellStart"/>
      <w:r w:rsidRPr="006223AD">
        <w:rPr>
          <w:rFonts w:ascii="Times New Roman" w:hAnsi="Times New Roman" w:cs="Times New Roman"/>
          <w:sz w:val="24"/>
          <w:szCs w:val="24"/>
        </w:rPr>
        <w:t>Černecký</w:t>
      </w:r>
      <w:proofErr w:type="spellEnd"/>
      <w:r w:rsidRPr="006223AD">
        <w:rPr>
          <w:rFonts w:ascii="Times New Roman" w:hAnsi="Times New Roman" w:cs="Times New Roman"/>
          <w:sz w:val="24"/>
          <w:szCs w:val="24"/>
        </w:rPr>
        <w:t>, J., Saxa, A., (</w:t>
      </w:r>
      <w:proofErr w:type="spellStart"/>
      <w:r w:rsidRPr="006223AD">
        <w:rPr>
          <w:rFonts w:ascii="Times New Roman" w:hAnsi="Times New Roman" w:cs="Times New Roman"/>
          <w:sz w:val="24"/>
          <w:szCs w:val="24"/>
        </w:rPr>
        <w:t>eds</w:t>
      </w:r>
      <w:proofErr w:type="spellEnd"/>
      <w:r w:rsidRPr="006223AD">
        <w:rPr>
          <w:rFonts w:ascii="Times New Roman" w:hAnsi="Times New Roman" w:cs="Times New Roman"/>
          <w:sz w:val="24"/>
          <w:szCs w:val="24"/>
        </w:rPr>
        <w:t>.), 2015. Monitoring živočíchov európskeho významu v Slovenskej republike. Výsledky a hodnotenie za roky 2013 – 2015. Banská Bystrica: Štátna ochrana prírody Slovenskej republiky. 300 s. ISBN 978-80-8184-020-3</w:t>
      </w:r>
    </w:p>
    <w:p w14:paraId="79C67069" w14:textId="77777777"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4CD36E4B"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663B20B7" w14:textId="77777777"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0562F4C9"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40557080" w14:textId="77777777"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28C9C228" w14:textId="77777777"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5F2A4256"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33FB3DB" w14:textId="5FCFFA5F"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w:t>
      </w:r>
      <w:r w:rsidR="007C794D">
        <w:rPr>
          <w:rFonts w:ascii="Times New Roman" w:hAnsi="Times New Roman" w:cs="Times New Roman"/>
          <w:b/>
          <w:bCs/>
          <w:sz w:val="24"/>
          <w:szCs w:val="24"/>
        </w:rPr>
        <w:t>F</w:t>
      </w:r>
      <w:r w:rsidRPr="001777B6">
        <w:rPr>
          <w:rFonts w:ascii="Times New Roman" w:hAnsi="Times New Roman" w:cs="Times New Roman"/>
          <w:b/>
          <w:bCs/>
          <w:sz w:val="24"/>
          <w:szCs w:val="24"/>
        </w:rPr>
        <w:t xml:space="preserve">ormulár pre </w:t>
      </w:r>
      <w:r w:rsidR="00ED452E">
        <w:rPr>
          <w:rFonts w:ascii="Times New Roman" w:hAnsi="Times New Roman" w:cs="Times New Roman"/>
          <w:b/>
          <w:bCs/>
          <w:sz w:val="24"/>
          <w:szCs w:val="24"/>
        </w:rPr>
        <w:t>monitoring populácie</w:t>
      </w:r>
      <w:r w:rsidRPr="001777B6">
        <w:rPr>
          <w:rFonts w:ascii="Times New Roman" w:hAnsi="Times New Roman" w:cs="Times New Roman"/>
          <w:b/>
          <w:bCs/>
          <w:sz w:val="24"/>
          <w:szCs w:val="24"/>
        </w:rPr>
        <w:t xml:space="preserve"> </w:t>
      </w:r>
      <w:r w:rsidR="00ED452E">
        <w:rPr>
          <w:rFonts w:ascii="Times New Roman" w:hAnsi="Times New Roman" w:cs="Times New Roman"/>
          <w:b/>
          <w:bCs/>
          <w:sz w:val="24"/>
          <w:szCs w:val="24"/>
        </w:rPr>
        <w:t>krakle belasej úplným sčítaním</w:t>
      </w:r>
    </w:p>
    <w:tbl>
      <w:tblPr>
        <w:tblStyle w:val="Mriekatabuky"/>
        <w:tblW w:w="0" w:type="auto"/>
        <w:tblLook w:val="04A0" w:firstRow="1" w:lastRow="0" w:firstColumn="1" w:lastColumn="0" w:noHBand="0" w:noVBand="1"/>
      </w:tblPr>
      <w:tblGrid>
        <w:gridCol w:w="5098"/>
        <w:gridCol w:w="3964"/>
      </w:tblGrid>
      <w:tr w:rsidR="00A532E7" w:rsidRPr="00A532E7" w14:paraId="31F49E3D" w14:textId="77777777" w:rsidTr="00A532E7">
        <w:trPr>
          <w:trHeight w:val="58"/>
        </w:trPr>
        <w:tc>
          <w:tcPr>
            <w:tcW w:w="5098" w:type="dxa"/>
          </w:tcPr>
          <w:p w14:paraId="6DE3D7DC" w14:textId="77777777"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58DD0423" w14:textId="77777777" w:rsidR="00A532E7" w:rsidRPr="00A532E7" w:rsidRDefault="00A532E7" w:rsidP="002B2DD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106756BD"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128EBBB7" w14:textId="77777777" w:rsidTr="005A5E59">
        <w:trPr>
          <w:trHeight w:val="58"/>
        </w:trPr>
        <w:tc>
          <w:tcPr>
            <w:tcW w:w="5098" w:type="dxa"/>
          </w:tcPr>
          <w:p w14:paraId="67775C8F"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926DA39"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08C40A64"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6735C635" w14:textId="77777777" w:rsidTr="00E14F6B">
        <w:trPr>
          <w:trHeight w:val="58"/>
        </w:trPr>
        <w:tc>
          <w:tcPr>
            <w:tcW w:w="1696" w:type="dxa"/>
          </w:tcPr>
          <w:p w14:paraId="63CF4690"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21D2F0E9" w14:textId="77777777" w:rsidR="00E14F6B" w:rsidRP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470D204"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1501C888"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6766CE31" w14:textId="77777777" w:rsidTr="005A5E59">
        <w:trPr>
          <w:trHeight w:val="58"/>
        </w:trPr>
        <w:tc>
          <w:tcPr>
            <w:tcW w:w="9062" w:type="dxa"/>
          </w:tcPr>
          <w:p w14:paraId="0076C4C1" w14:textId="77777777" w:rsidR="006049D2" w:rsidRPr="006F4206" w:rsidRDefault="006049D2" w:rsidP="005A5E5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6E0122D6" w14:textId="77777777"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60"/>
        <w:gridCol w:w="2835"/>
        <w:gridCol w:w="1701"/>
        <w:gridCol w:w="1966"/>
      </w:tblGrid>
      <w:tr w:rsidR="006F4206" w:rsidRPr="00A532E7" w14:paraId="3E339350" w14:textId="77777777" w:rsidTr="00CD37DC">
        <w:trPr>
          <w:trHeight w:val="58"/>
        </w:trPr>
        <w:tc>
          <w:tcPr>
            <w:tcW w:w="9162" w:type="dxa"/>
            <w:gridSpan w:val="4"/>
          </w:tcPr>
          <w:p w14:paraId="3CA26CC5" w14:textId="77777777"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56CEFA77" w14:textId="77777777" w:rsidTr="00CD37DC">
        <w:tc>
          <w:tcPr>
            <w:tcW w:w="2660" w:type="dxa"/>
          </w:tcPr>
          <w:p w14:paraId="5BA7446B"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3AF8AD57"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711EAEBB"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41222AC1"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38CE825A" w14:textId="77777777" w:rsidTr="00CD37DC">
        <w:tc>
          <w:tcPr>
            <w:tcW w:w="2660" w:type="dxa"/>
          </w:tcPr>
          <w:p w14:paraId="5D6B8497" w14:textId="77777777" w:rsidR="00CD37DC" w:rsidRPr="006F4206" w:rsidRDefault="00CD37DC" w:rsidP="006F4206">
            <w:pPr>
              <w:jc w:val="both"/>
              <w:rPr>
                <w:rFonts w:ascii="Times New Roman" w:hAnsi="Times New Roman" w:cs="Times New Roman"/>
                <w:sz w:val="20"/>
                <w:szCs w:val="20"/>
              </w:rPr>
            </w:pPr>
          </w:p>
        </w:tc>
        <w:tc>
          <w:tcPr>
            <w:tcW w:w="2835" w:type="dxa"/>
          </w:tcPr>
          <w:p w14:paraId="00CA7B23" w14:textId="77777777" w:rsidR="00CD37DC" w:rsidRPr="006F4206" w:rsidRDefault="00CD37DC" w:rsidP="006F4206">
            <w:pPr>
              <w:jc w:val="both"/>
              <w:rPr>
                <w:rFonts w:ascii="Times New Roman" w:hAnsi="Times New Roman" w:cs="Times New Roman"/>
                <w:sz w:val="20"/>
                <w:szCs w:val="20"/>
              </w:rPr>
            </w:pPr>
          </w:p>
        </w:tc>
        <w:tc>
          <w:tcPr>
            <w:tcW w:w="1701" w:type="dxa"/>
          </w:tcPr>
          <w:p w14:paraId="72E29EDD" w14:textId="77777777" w:rsidR="00CD37DC" w:rsidRPr="006F4206" w:rsidRDefault="00CD37DC" w:rsidP="006F4206">
            <w:pPr>
              <w:jc w:val="both"/>
              <w:rPr>
                <w:rFonts w:ascii="Times New Roman" w:hAnsi="Times New Roman" w:cs="Times New Roman"/>
                <w:sz w:val="20"/>
                <w:szCs w:val="20"/>
              </w:rPr>
            </w:pPr>
          </w:p>
        </w:tc>
        <w:tc>
          <w:tcPr>
            <w:tcW w:w="1966" w:type="dxa"/>
          </w:tcPr>
          <w:p w14:paraId="7AF58A7B" w14:textId="77777777" w:rsidR="00CD37DC" w:rsidRPr="006F4206" w:rsidRDefault="00CD37DC" w:rsidP="006F4206">
            <w:pPr>
              <w:jc w:val="both"/>
              <w:rPr>
                <w:rFonts w:ascii="Times New Roman" w:hAnsi="Times New Roman" w:cs="Times New Roman"/>
                <w:sz w:val="20"/>
                <w:szCs w:val="20"/>
              </w:rPr>
            </w:pPr>
          </w:p>
        </w:tc>
      </w:tr>
      <w:tr w:rsidR="00CD37DC" w14:paraId="6D6AEEAD" w14:textId="77777777" w:rsidTr="00CD37DC">
        <w:tc>
          <w:tcPr>
            <w:tcW w:w="2660" w:type="dxa"/>
          </w:tcPr>
          <w:p w14:paraId="656B7F4D" w14:textId="77777777" w:rsidR="00CD37DC" w:rsidRPr="006F4206" w:rsidRDefault="00CD37DC" w:rsidP="006F4206">
            <w:pPr>
              <w:jc w:val="both"/>
              <w:rPr>
                <w:rFonts w:ascii="Times New Roman" w:hAnsi="Times New Roman" w:cs="Times New Roman"/>
                <w:sz w:val="20"/>
                <w:szCs w:val="20"/>
              </w:rPr>
            </w:pPr>
          </w:p>
        </w:tc>
        <w:tc>
          <w:tcPr>
            <w:tcW w:w="2835" w:type="dxa"/>
          </w:tcPr>
          <w:p w14:paraId="67FF872F" w14:textId="77777777" w:rsidR="00CD37DC" w:rsidRPr="006F4206" w:rsidRDefault="00CD37DC" w:rsidP="006F4206">
            <w:pPr>
              <w:jc w:val="both"/>
              <w:rPr>
                <w:rFonts w:ascii="Times New Roman" w:hAnsi="Times New Roman" w:cs="Times New Roman"/>
                <w:sz w:val="20"/>
                <w:szCs w:val="20"/>
              </w:rPr>
            </w:pPr>
          </w:p>
        </w:tc>
        <w:tc>
          <w:tcPr>
            <w:tcW w:w="1701" w:type="dxa"/>
          </w:tcPr>
          <w:p w14:paraId="50F20A96" w14:textId="77777777" w:rsidR="00CD37DC" w:rsidRPr="006F4206" w:rsidRDefault="00CD37DC" w:rsidP="006F4206">
            <w:pPr>
              <w:jc w:val="both"/>
              <w:rPr>
                <w:rFonts w:ascii="Times New Roman" w:hAnsi="Times New Roman" w:cs="Times New Roman"/>
                <w:sz w:val="20"/>
                <w:szCs w:val="20"/>
              </w:rPr>
            </w:pPr>
          </w:p>
        </w:tc>
        <w:tc>
          <w:tcPr>
            <w:tcW w:w="1966" w:type="dxa"/>
          </w:tcPr>
          <w:p w14:paraId="708D07A3" w14:textId="77777777" w:rsidR="00CD37DC" w:rsidRPr="006F4206" w:rsidRDefault="00CD37DC" w:rsidP="006F4206">
            <w:pPr>
              <w:jc w:val="both"/>
              <w:rPr>
                <w:rFonts w:ascii="Times New Roman" w:hAnsi="Times New Roman" w:cs="Times New Roman"/>
                <w:sz w:val="20"/>
                <w:szCs w:val="20"/>
              </w:rPr>
            </w:pPr>
          </w:p>
        </w:tc>
      </w:tr>
      <w:tr w:rsidR="00CD37DC" w14:paraId="018BB1CD" w14:textId="77777777" w:rsidTr="00CD37DC">
        <w:tc>
          <w:tcPr>
            <w:tcW w:w="2660" w:type="dxa"/>
          </w:tcPr>
          <w:p w14:paraId="3A53436E" w14:textId="77777777" w:rsidR="00CD37DC" w:rsidRPr="006F4206" w:rsidRDefault="00CD37DC" w:rsidP="006F4206">
            <w:pPr>
              <w:jc w:val="both"/>
              <w:rPr>
                <w:rFonts w:ascii="Times New Roman" w:hAnsi="Times New Roman" w:cs="Times New Roman"/>
                <w:sz w:val="20"/>
                <w:szCs w:val="20"/>
              </w:rPr>
            </w:pPr>
          </w:p>
        </w:tc>
        <w:tc>
          <w:tcPr>
            <w:tcW w:w="2835" w:type="dxa"/>
          </w:tcPr>
          <w:p w14:paraId="274EB20C" w14:textId="77777777" w:rsidR="00CD37DC" w:rsidRPr="006F4206" w:rsidRDefault="00CD37DC" w:rsidP="006F4206">
            <w:pPr>
              <w:jc w:val="both"/>
              <w:rPr>
                <w:rFonts w:ascii="Times New Roman" w:hAnsi="Times New Roman" w:cs="Times New Roman"/>
                <w:sz w:val="20"/>
                <w:szCs w:val="20"/>
              </w:rPr>
            </w:pPr>
          </w:p>
        </w:tc>
        <w:tc>
          <w:tcPr>
            <w:tcW w:w="1701" w:type="dxa"/>
          </w:tcPr>
          <w:p w14:paraId="11113D18" w14:textId="77777777" w:rsidR="00CD37DC" w:rsidRPr="006F4206" w:rsidRDefault="00CD37DC" w:rsidP="006F4206">
            <w:pPr>
              <w:jc w:val="both"/>
              <w:rPr>
                <w:rFonts w:ascii="Times New Roman" w:hAnsi="Times New Roman" w:cs="Times New Roman"/>
                <w:sz w:val="20"/>
                <w:szCs w:val="20"/>
              </w:rPr>
            </w:pPr>
          </w:p>
        </w:tc>
        <w:tc>
          <w:tcPr>
            <w:tcW w:w="1966" w:type="dxa"/>
          </w:tcPr>
          <w:p w14:paraId="5D61872D" w14:textId="77777777" w:rsidR="00CD37DC" w:rsidRPr="006F4206" w:rsidRDefault="00CD37DC" w:rsidP="006F4206">
            <w:pPr>
              <w:jc w:val="both"/>
              <w:rPr>
                <w:rFonts w:ascii="Times New Roman" w:hAnsi="Times New Roman" w:cs="Times New Roman"/>
                <w:sz w:val="20"/>
                <w:szCs w:val="20"/>
              </w:rPr>
            </w:pPr>
          </w:p>
        </w:tc>
      </w:tr>
      <w:tr w:rsidR="00CD37DC" w14:paraId="00138879" w14:textId="77777777" w:rsidTr="00CD37DC">
        <w:tc>
          <w:tcPr>
            <w:tcW w:w="2660" w:type="dxa"/>
          </w:tcPr>
          <w:p w14:paraId="6730C0E4" w14:textId="77777777" w:rsidR="00CD37DC" w:rsidRPr="006F4206" w:rsidRDefault="00CD37DC" w:rsidP="006F4206">
            <w:pPr>
              <w:jc w:val="both"/>
              <w:rPr>
                <w:rFonts w:ascii="Times New Roman" w:hAnsi="Times New Roman" w:cs="Times New Roman"/>
                <w:sz w:val="20"/>
                <w:szCs w:val="20"/>
              </w:rPr>
            </w:pPr>
          </w:p>
        </w:tc>
        <w:tc>
          <w:tcPr>
            <w:tcW w:w="2835" w:type="dxa"/>
          </w:tcPr>
          <w:p w14:paraId="5464C63E" w14:textId="77777777" w:rsidR="00CD37DC" w:rsidRPr="006F4206" w:rsidRDefault="00CD37DC" w:rsidP="006F4206">
            <w:pPr>
              <w:jc w:val="both"/>
              <w:rPr>
                <w:rFonts w:ascii="Times New Roman" w:hAnsi="Times New Roman" w:cs="Times New Roman"/>
                <w:sz w:val="20"/>
                <w:szCs w:val="20"/>
              </w:rPr>
            </w:pPr>
          </w:p>
        </w:tc>
        <w:tc>
          <w:tcPr>
            <w:tcW w:w="1701" w:type="dxa"/>
          </w:tcPr>
          <w:p w14:paraId="39160E8B" w14:textId="77777777" w:rsidR="00CD37DC" w:rsidRPr="006F4206" w:rsidRDefault="00CD37DC" w:rsidP="006F4206">
            <w:pPr>
              <w:jc w:val="both"/>
              <w:rPr>
                <w:rFonts w:ascii="Times New Roman" w:hAnsi="Times New Roman" w:cs="Times New Roman"/>
                <w:sz w:val="20"/>
                <w:szCs w:val="20"/>
              </w:rPr>
            </w:pPr>
          </w:p>
        </w:tc>
        <w:tc>
          <w:tcPr>
            <w:tcW w:w="1966" w:type="dxa"/>
          </w:tcPr>
          <w:p w14:paraId="1E38B20E" w14:textId="77777777" w:rsidR="00CD37DC" w:rsidRPr="006F4206" w:rsidRDefault="00CD37DC" w:rsidP="006F4206">
            <w:pPr>
              <w:jc w:val="both"/>
              <w:rPr>
                <w:rFonts w:ascii="Times New Roman" w:hAnsi="Times New Roman" w:cs="Times New Roman"/>
                <w:sz w:val="20"/>
                <w:szCs w:val="20"/>
              </w:rPr>
            </w:pPr>
          </w:p>
        </w:tc>
      </w:tr>
      <w:tr w:rsidR="00CD37DC" w14:paraId="7970D94D" w14:textId="77777777" w:rsidTr="00CD37DC">
        <w:tc>
          <w:tcPr>
            <w:tcW w:w="2660" w:type="dxa"/>
          </w:tcPr>
          <w:p w14:paraId="08674514" w14:textId="77777777" w:rsidR="00CD37DC" w:rsidRPr="006F4206" w:rsidRDefault="00CD37DC" w:rsidP="006F4206">
            <w:pPr>
              <w:jc w:val="both"/>
              <w:rPr>
                <w:rFonts w:ascii="Times New Roman" w:hAnsi="Times New Roman" w:cs="Times New Roman"/>
                <w:sz w:val="20"/>
                <w:szCs w:val="20"/>
              </w:rPr>
            </w:pPr>
          </w:p>
        </w:tc>
        <w:tc>
          <w:tcPr>
            <w:tcW w:w="2835" w:type="dxa"/>
          </w:tcPr>
          <w:p w14:paraId="7CD1CFCE" w14:textId="77777777" w:rsidR="00CD37DC" w:rsidRPr="006F4206" w:rsidRDefault="00CD37DC" w:rsidP="006F4206">
            <w:pPr>
              <w:jc w:val="both"/>
              <w:rPr>
                <w:rFonts w:ascii="Times New Roman" w:hAnsi="Times New Roman" w:cs="Times New Roman"/>
                <w:sz w:val="20"/>
                <w:szCs w:val="20"/>
              </w:rPr>
            </w:pPr>
          </w:p>
        </w:tc>
        <w:tc>
          <w:tcPr>
            <w:tcW w:w="1701" w:type="dxa"/>
          </w:tcPr>
          <w:p w14:paraId="181DFA88" w14:textId="77777777" w:rsidR="00CD37DC" w:rsidRPr="006F4206" w:rsidRDefault="00CD37DC" w:rsidP="006F4206">
            <w:pPr>
              <w:jc w:val="both"/>
              <w:rPr>
                <w:rFonts w:ascii="Times New Roman" w:hAnsi="Times New Roman" w:cs="Times New Roman"/>
                <w:sz w:val="20"/>
                <w:szCs w:val="20"/>
              </w:rPr>
            </w:pPr>
          </w:p>
        </w:tc>
        <w:tc>
          <w:tcPr>
            <w:tcW w:w="1966" w:type="dxa"/>
          </w:tcPr>
          <w:p w14:paraId="5120FC03" w14:textId="77777777" w:rsidR="00CD37DC" w:rsidRPr="006F4206" w:rsidRDefault="00CD37DC" w:rsidP="006F4206">
            <w:pPr>
              <w:jc w:val="both"/>
              <w:rPr>
                <w:rFonts w:ascii="Times New Roman" w:hAnsi="Times New Roman" w:cs="Times New Roman"/>
                <w:sz w:val="20"/>
                <w:szCs w:val="20"/>
              </w:rPr>
            </w:pPr>
          </w:p>
        </w:tc>
      </w:tr>
    </w:tbl>
    <w:p w14:paraId="794D537C"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385D935" w14:textId="77777777" w:rsidTr="005A5E59">
        <w:trPr>
          <w:trHeight w:val="58"/>
        </w:trPr>
        <w:tc>
          <w:tcPr>
            <w:tcW w:w="9062" w:type="dxa"/>
          </w:tcPr>
          <w:p w14:paraId="2688A745"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20EAA99C"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772EFC7D" w14:textId="77777777" w:rsidTr="005A5E59">
        <w:trPr>
          <w:trHeight w:val="58"/>
        </w:trPr>
        <w:tc>
          <w:tcPr>
            <w:tcW w:w="2549" w:type="dxa"/>
          </w:tcPr>
          <w:p w14:paraId="657999F7" w14:textId="77777777" w:rsidR="006F4206" w:rsidRPr="00A532E7" w:rsidRDefault="006F4206" w:rsidP="005A5E5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5147FD6"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7E78E5D1"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7F158227"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60993E05"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33FD9E03" w14:textId="77777777" w:rsidTr="005A5E59">
        <w:trPr>
          <w:trHeight w:val="58"/>
        </w:trPr>
        <w:tc>
          <w:tcPr>
            <w:tcW w:w="9062" w:type="dxa"/>
            <w:gridSpan w:val="8"/>
          </w:tcPr>
          <w:p w14:paraId="71ED3455" w14:textId="77777777" w:rsidR="006F4206" w:rsidRPr="006F4206" w:rsidRDefault="006F4206" w:rsidP="005A5E5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0156DFF6" w14:textId="77777777" w:rsidTr="00E14F6B">
        <w:trPr>
          <w:trHeight w:val="58"/>
        </w:trPr>
        <w:tc>
          <w:tcPr>
            <w:tcW w:w="1089" w:type="dxa"/>
          </w:tcPr>
          <w:p w14:paraId="23A399C1" w14:textId="5F30BFB1"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ED452E"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564E5196"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59CC47B" w14:textId="77777777"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3A2A661F"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079C7906"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8DB92C7"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3A9AAD97" w14:textId="0ED46C21"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ED452E"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5B0256C4"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03C7800A"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1787A327"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498AC66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6BE9BF25"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BACA385" w14:textId="77777777" w:rsidTr="00E14F6B">
        <w:trPr>
          <w:trHeight w:val="58"/>
        </w:trPr>
        <w:tc>
          <w:tcPr>
            <w:tcW w:w="1089" w:type="dxa"/>
          </w:tcPr>
          <w:p w14:paraId="7CDA9B08" w14:textId="77777777" w:rsidR="00E14F6B" w:rsidRDefault="00E14F6B" w:rsidP="00E14F6B">
            <w:pPr>
              <w:jc w:val="both"/>
              <w:rPr>
                <w:rFonts w:ascii="Times New Roman" w:hAnsi="Times New Roman" w:cs="Times New Roman"/>
                <w:sz w:val="20"/>
                <w:szCs w:val="20"/>
              </w:rPr>
            </w:pPr>
          </w:p>
        </w:tc>
        <w:tc>
          <w:tcPr>
            <w:tcW w:w="1505" w:type="dxa"/>
          </w:tcPr>
          <w:p w14:paraId="697A8AB9" w14:textId="77777777" w:rsidR="00E14F6B" w:rsidRDefault="00E14F6B" w:rsidP="00E14F6B">
            <w:pPr>
              <w:jc w:val="both"/>
              <w:rPr>
                <w:rFonts w:ascii="Times New Roman" w:hAnsi="Times New Roman" w:cs="Times New Roman"/>
                <w:sz w:val="20"/>
                <w:szCs w:val="20"/>
              </w:rPr>
            </w:pPr>
          </w:p>
        </w:tc>
        <w:tc>
          <w:tcPr>
            <w:tcW w:w="979" w:type="dxa"/>
          </w:tcPr>
          <w:p w14:paraId="1D28DA83" w14:textId="77777777" w:rsidR="00E14F6B" w:rsidRDefault="00E14F6B" w:rsidP="00E14F6B">
            <w:pPr>
              <w:jc w:val="both"/>
              <w:rPr>
                <w:rFonts w:ascii="Times New Roman" w:hAnsi="Times New Roman" w:cs="Times New Roman"/>
                <w:sz w:val="20"/>
                <w:szCs w:val="20"/>
              </w:rPr>
            </w:pPr>
          </w:p>
        </w:tc>
        <w:tc>
          <w:tcPr>
            <w:tcW w:w="1073" w:type="dxa"/>
          </w:tcPr>
          <w:p w14:paraId="43539E5E"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79EF60A0" w14:textId="77777777" w:rsidR="00E14F6B" w:rsidRDefault="00E14F6B" w:rsidP="00E14F6B">
            <w:pPr>
              <w:jc w:val="both"/>
              <w:rPr>
                <w:rFonts w:ascii="Times New Roman" w:hAnsi="Times New Roman" w:cs="Times New Roman"/>
                <w:sz w:val="20"/>
                <w:szCs w:val="20"/>
              </w:rPr>
            </w:pPr>
          </w:p>
        </w:tc>
        <w:tc>
          <w:tcPr>
            <w:tcW w:w="1505" w:type="dxa"/>
          </w:tcPr>
          <w:p w14:paraId="6F5ACA37" w14:textId="77777777" w:rsidR="00E14F6B" w:rsidRDefault="00E14F6B" w:rsidP="00E14F6B">
            <w:pPr>
              <w:jc w:val="both"/>
              <w:rPr>
                <w:rFonts w:ascii="Times New Roman" w:hAnsi="Times New Roman" w:cs="Times New Roman"/>
                <w:sz w:val="20"/>
                <w:szCs w:val="20"/>
              </w:rPr>
            </w:pPr>
          </w:p>
        </w:tc>
        <w:tc>
          <w:tcPr>
            <w:tcW w:w="798" w:type="dxa"/>
          </w:tcPr>
          <w:p w14:paraId="090C95FF" w14:textId="77777777" w:rsidR="00E14F6B" w:rsidRDefault="00E14F6B" w:rsidP="00E14F6B">
            <w:pPr>
              <w:jc w:val="both"/>
              <w:rPr>
                <w:rFonts w:ascii="Times New Roman" w:hAnsi="Times New Roman" w:cs="Times New Roman"/>
                <w:sz w:val="20"/>
                <w:szCs w:val="20"/>
              </w:rPr>
            </w:pPr>
          </w:p>
        </w:tc>
        <w:tc>
          <w:tcPr>
            <w:tcW w:w="904" w:type="dxa"/>
          </w:tcPr>
          <w:p w14:paraId="42E30E69"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605AB880" w14:textId="77777777" w:rsidTr="00E14F6B">
        <w:trPr>
          <w:trHeight w:val="58"/>
        </w:trPr>
        <w:tc>
          <w:tcPr>
            <w:tcW w:w="1089" w:type="dxa"/>
          </w:tcPr>
          <w:p w14:paraId="4909E2D5" w14:textId="77777777" w:rsidR="00E14F6B" w:rsidRDefault="00E14F6B" w:rsidP="00E14F6B">
            <w:pPr>
              <w:jc w:val="both"/>
              <w:rPr>
                <w:rFonts w:ascii="Times New Roman" w:hAnsi="Times New Roman" w:cs="Times New Roman"/>
                <w:sz w:val="20"/>
                <w:szCs w:val="20"/>
              </w:rPr>
            </w:pPr>
          </w:p>
        </w:tc>
        <w:tc>
          <w:tcPr>
            <w:tcW w:w="1505" w:type="dxa"/>
          </w:tcPr>
          <w:p w14:paraId="1B4FE417" w14:textId="77777777" w:rsidR="00E14F6B" w:rsidRDefault="00E14F6B" w:rsidP="00E14F6B">
            <w:pPr>
              <w:jc w:val="both"/>
              <w:rPr>
                <w:rFonts w:ascii="Times New Roman" w:hAnsi="Times New Roman" w:cs="Times New Roman"/>
                <w:sz w:val="20"/>
                <w:szCs w:val="20"/>
              </w:rPr>
            </w:pPr>
          </w:p>
        </w:tc>
        <w:tc>
          <w:tcPr>
            <w:tcW w:w="979" w:type="dxa"/>
          </w:tcPr>
          <w:p w14:paraId="62EE109C" w14:textId="77777777" w:rsidR="00E14F6B" w:rsidRDefault="00E14F6B" w:rsidP="00E14F6B">
            <w:pPr>
              <w:jc w:val="both"/>
              <w:rPr>
                <w:rFonts w:ascii="Times New Roman" w:hAnsi="Times New Roman" w:cs="Times New Roman"/>
                <w:sz w:val="20"/>
                <w:szCs w:val="20"/>
              </w:rPr>
            </w:pPr>
          </w:p>
        </w:tc>
        <w:tc>
          <w:tcPr>
            <w:tcW w:w="1073" w:type="dxa"/>
          </w:tcPr>
          <w:p w14:paraId="62000ABC"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6A8B4E0" w14:textId="77777777" w:rsidR="00E14F6B" w:rsidRDefault="00E14F6B" w:rsidP="00E14F6B">
            <w:pPr>
              <w:jc w:val="both"/>
              <w:rPr>
                <w:rFonts w:ascii="Times New Roman" w:hAnsi="Times New Roman" w:cs="Times New Roman"/>
                <w:sz w:val="20"/>
                <w:szCs w:val="20"/>
              </w:rPr>
            </w:pPr>
          </w:p>
        </w:tc>
        <w:tc>
          <w:tcPr>
            <w:tcW w:w="1505" w:type="dxa"/>
          </w:tcPr>
          <w:p w14:paraId="012FC268" w14:textId="77777777" w:rsidR="00E14F6B" w:rsidRDefault="00E14F6B" w:rsidP="00E14F6B">
            <w:pPr>
              <w:jc w:val="both"/>
              <w:rPr>
                <w:rFonts w:ascii="Times New Roman" w:hAnsi="Times New Roman" w:cs="Times New Roman"/>
                <w:sz w:val="20"/>
                <w:szCs w:val="20"/>
              </w:rPr>
            </w:pPr>
          </w:p>
        </w:tc>
        <w:tc>
          <w:tcPr>
            <w:tcW w:w="798" w:type="dxa"/>
          </w:tcPr>
          <w:p w14:paraId="2041B8C5" w14:textId="77777777" w:rsidR="00E14F6B" w:rsidRDefault="00E14F6B" w:rsidP="00E14F6B">
            <w:pPr>
              <w:jc w:val="both"/>
              <w:rPr>
                <w:rFonts w:ascii="Times New Roman" w:hAnsi="Times New Roman" w:cs="Times New Roman"/>
                <w:sz w:val="20"/>
                <w:szCs w:val="20"/>
              </w:rPr>
            </w:pPr>
          </w:p>
        </w:tc>
        <w:tc>
          <w:tcPr>
            <w:tcW w:w="904" w:type="dxa"/>
          </w:tcPr>
          <w:p w14:paraId="145A1EC2"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0FC19DFE" w14:textId="77777777" w:rsidTr="00E14F6B">
        <w:trPr>
          <w:trHeight w:val="58"/>
        </w:trPr>
        <w:tc>
          <w:tcPr>
            <w:tcW w:w="1089" w:type="dxa"/>
          </w:tcPr>
          <w:p w14:paraId="1364FBA7" w14:textId="77777777" w:rsidR="00E14F6B" w:rsidRDefault="00E14F6B" w:rsidP="00E14F6B">
            <w:pPr>
              <w:jc w:val="both"/>
              <w:rPr>
                <w:rFonts w:ascii="Times New Roman" w:hAnsi="Times New Roman" w:cs="Times New Roman"/>
                <w:sz w:val="20"/>
                <w:szCs w:val="20"/>
              </w:rPr>
            </w:pPr>
          </w:p>
        </w:tc>
        <w:tc>
          <w:tcPr>
            <w:tcW w:w="1505" w:type="dxa"/>
          </w:tcPr>
          <w:p w14:paraId="2416FC1A" w14:textId="77777777" w:rsidR="00E14F6B" w:rsidRDefault="00E14F6B" w:rsidP="00E14F6B">
            <w:pPr>
              <w:jc w:val="both"/>
              <w:rPr>
                <w:rFonts w:ascii="Times New Roman" w:hAnsi="Times New Roman" w:cs="Times New Roman"/>
                <w:sz w:val="20"/>
                <w:szCs w:val="20"/>
              </w:rPr>
            </w:pPr>
          </w:p>
        </w:tc>
        <w:tc>
          <w:tcPr>
            <w:tcW w:w="979" w:type="dxa"/>
          </w:tcPr>
          <w:p w14:paraId="20D24165" w14:textId="77777777" w:rsidR="00E14F6B" w:rsidRDefault="00E14F6B" w:rsidP="00E14F6B">
            <w:pPr>
              <w:jc w:val="both"/>
              <w:rPr>
                <w:rFonts w:ascii="Times New Roman" w:hAnsi="Times New Roman" w:cs="Times New Roman"/>
                <w:sz w:val="20"/>
                <w:szCs w:val="20"/>
              </w:rPr>
            </w:pPr>
          </w:p>
        </w:tc>
        <w:tc>
          <w:tcPr>
            <w:tcW w:w="1073" w:type="dxa"/>
          </w:tcPr>
          <w:p w14:paraId="3D239243"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18AEF4A0" w14:textId="77777777" w:rsidR="00E14F6B" w:rsidRDefault="00E14F6B" w:rsidP="00E14F6B">
            <w:pPr>
              <w:jc w:val="both"/>
              <w:rPr>
                <w:rFonts w:ascii="Times New Roman" w:hAnsi="Times New Roman" w:cs="Times New Roman"/>
                <w:sz w:val="20"/>
                <w:szCs w:val="20"/>
              </w:rPr>
            </w:pPr>
          </w:p>
        </w:tc>
        <w:tc>
          <w:tcPr>
            <w:tcW w:w="1505" w:type="dxa"/>
          </w:tcPr>
          <w:p w14:paraId="0AEB6144" w14:textId="77777777" w:rsidR="00E14F6B" w:rsidRDefault="00E14F6B" w:rsidP="00E14F6B">
            <w:pPr>
              <w:jc w:val="both"/>
              <w:rPr>
                <w:rFonts w:ascii="Times New Roman" w:hAnsi="Times New Roman" w:cs="Times New Roman"/>
                <w:sz w:val="20"/>
                <w:szCs w:val="20"/>
              </w:rPr>
            </w:pPr>
          </w:p>
        </w:tc>
        <w:tc>
          <w:tcPr>
            <w:tcW w:w="798" w:type="dxa"/>
          </w:tcPr>
          <w:p w14:paraId="02FF1798" w14:textId="77777777" w:rsidR="00E14F6B" w:rsidRDefault="00E14F6B" w:rsidP="00E14F6B">
            <w:pPr>
              <w:jc w:val="both"/>
              <w:rPr>
                <w:rFonts w:ascii="Times New Roman" w:hAnsi="Times New Roman" w:cs="Times New Roman"/>
                <w:sz w:val="20"/>
                <w:szCs w:val="20"/>
              </w:rPr>
            </w:pPr>
          </w:p>
        </w:tc>
        <w:tc>
          <w:tcPr>
            <w:tcW w:w="904" w:type="dxa"/>
          </w:tcPr>
          <w:p w14:paraId="0F38C3F1"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11D6CE8D"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41F13266" w14:textId="77777777" w:rsidTr="005A5E59">
        <w:trPr>
          <w:trHeight w:val="58"/>
        </w:trPr>
        <w:tc>
          <w:tcPr>
            <w:tcW w:w="2549" w:type="dxa"/>
          </w:tcPr>
          <w:p w14:paraId="78BEB051"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467EFD00"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10BCC04B"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3429C82D"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zlé:</w:t>
            </w:r>
          </w:p>
        </w:tc>
      </w:tr>
    </w:tbl>
    <w:p w14:paraId="5D275AE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428F3083" w14:textId="77777777" w:rsidTr="005A5E59">
        <w:trPr>
          <w:trHeight w:val="58"/>
        </w:trPr>
        <w:tc>
          <w:tcPr>
            <w:tcW w:w="2549" w:type="dxa"/>
          </w:tcPr>
          <w:p w14:paraId="49D746AE" w14:textId="77777777" w:rsidR="00CC6D1E" w:rsidRPr="00A532E7" w:rsidRDefault="00CC6D1E" w:rsidP="005A5E5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62BF573A"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618239FD"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BF78AA8"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0A44F77F"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6F1C34A3" w14:textId="77777777" w:rsidTr="005A5E59">
        <w:trPr>
          <w:trHeight w:val="58"/>
        </w:trPr>
        <w:tc>
          <w:tcPr>
            <w:tcW w:w="9062" w:type="dxa"/>
          </w:tcPr>
          <w:p w14:paraId="12D777D0"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5D3937FC" w14:textId="77777777" w:rsidTr="005A5E59">
        <w:trPr>
          <w:trHeight w:val="58"/>
        </w:trPr>
        <w:tc>
          <w:tcPr>
            <w:tcW w:w="9062" w:type="dxa"/>
          </w:tcPr>
          <w:p w14:paraId="281C3565" w14:textId="77777777" w:rsid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7725A5A5"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03668055" w14:textId="77777777" w:rsidTr="005A5E59">
        <w:trPr>
          <w:trHeight w:val="58"/>
        </w:trPr>
        <w:tc>
          <w:tcPr>
            <w:tcW w:w="9062" w:type="dxa"/>
          </w:tcPr>
          <w:p w14:paraId="7A50A8BE"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E55E15F" w14:textId="77777777" w:rsidR="006F4206" w:rsidRPr="00A532E7" w:rsidRDefault="006F4206" w:rsidP="006F4206">
      <w:pPr>
        <w:spacing w:after="0" w:line="240" w:lineRule="auto"/>
        <w:jc w:val="both"/>
        <w:rPr>
          <w:rFonts w:ascii="Times New Roman" w:hAnsi="Times New Roman" w:cs="Times New Roman"/>
          <w:sz w:val="10"/>
          <w:szCs w:val="10"/>
        </w:rPr>
      </w:pPr>
    </w:p>
    <w:p w14:paraId="0FB3BE99" w14:textId="77777777" w:rsidR="006F4206" w:rsidRPr="00A532E7" w:rsidRDefault="006F4206" w:rsidP="00A532E7">
      <w:pPr>
        <w:spacing w:after="0" w:line="240" w:lineRule="auto"/>
        <w:jc w:val="both"/>
        <w:rPr>
          <w:rFonts w:ascii="Times New Roman" w:hAnsi="Times New Roman" w:cs="Times New Roman"/>
          <w:sz w:val="10"/>
          <w:szCs w:val="10"/>
        </w:rPr>
      </w:pPr>
    </w:p>
    <w:p w14:paraId="7DA3B930" w14:textId="77777777"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0D045CD4" w14:textId="77777777" w:rsidR="00E14F6B" w:rsidRDefault="00E14F6B" w:rsidP="00E14F6B">
      <w:pPr>
        <w:autoSpaceDE w:val="0"/>
        <w:autoSpaceDN w:val="0"/>
        <w:adjustRightInd w:val="0"/>
        <w:spacing w:after="0" w:line="240" w:lineRule="auto"/>
        <w:rPr>
          <w:rFonts w:ascii="Calibri" w:hAnsi="Calibri" w:cs="Calibri"/>
        </w:rPr>
      </w:pPr>
    </w:p>
    <w:p w14:paraId="7B69E430"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286407F7"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20925265"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286FA0FE"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5D8001DE" w14:textId="7777777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w:t>
      </w:r>
      <w:r w:rsidR="001728FC">
        <w:rPr>
          <w:rFonts w:ascii="Times New Roman" w:hAnsi="Times New Roman" w:cs="Times New Roman"/>
          <w:sz w:val="20"/>
          <w:szCs w:val="20"/>
        </w:rPr>
        <w:t>krakle</w:t>
      </w:r>
      <w:r w:rsidR="002B2DD7">
        <w:rPr>
          <w:rFonts w:ascii="Times New Roman" w:hAnsi="Times New Roman" w:cs="Times New Roman"/>
          <w:sz w:val="20"/>
          <w:szCs w:val="20"/>
        </w:rPr>
        <w:t xml:space="preserve"> je toto nerelevantné.</w:t>
      </w:r>
    </w:p>
    <w:p w14:paraId="12D49A70" w14:textId="77777777" w:rsidR="00A532E7" w:rsidRPr="00A532E7" w:rsidRDefault="00A532E7" w:rsidP="00A532E7">
      <w:pPr>
        <w:spacing w:after="0" w:line="240" w:lineRule="auto"/>
        <w:jc w:val="both"/>
        <w:rPr>
          <w:rFonts w:ascii="Times New Roman" w:hAnsi="Times New Roman" w:cs="Times New Roman"/>
          <w:sz w:val="10"/>
          <w:szCs w:val="10"/>
        </w:rPr>
      </w:pPr>
    </w:p>
    <w:p w14:paraId="013566AD" w14:textId="77777777"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8B09FD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AF1B0C9"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1517E9C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16F900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3FF5C44C" w14:textId="77777777"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52786A54" w14:textId="77777777"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709406B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D33B8D"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7A087B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4840659"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77F4500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2AE4819"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2310CC2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6751C1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65C32DA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BBAC88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17AB44ED"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07FEAD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 xml:space="preserve">vyplní sa </w:t>
      </w:r>
      <w:r w:rsidR="00644581">
        <w:rPr>
          <w:rFonts w:ascii="Times New Roman" w:hAnsi="Times New Roman" w:cs="Times New Roman"/>
          <w:sz w:val="20"/>
          <w:szCs w:val="20"/>
        </w:rPr>
        <w:t>príslušný kód charakteristiky hniezdneho výskytu</w:t>
      </w:r>
      <w:r w:rsidR="00563E17">
        <w:rPr>
          <w:rFonts w:ascii="Times New Roman" w:hAnsi="Times New Roman" w:cs="Times New Roman"/>
          <w:sz w:val="20"/>
          <w:szCs w:val="20"/>
        </w:rPr>
        <w:t xml:space="preserve"> (charakteristiky B1 až D16</w:t>
      </w:r>
      <w:r w:rsidR="003D0280">
        <w:rPr>
          <w:rFonts w:ascii="Times New Roman" w:hAnsi="Times New Roman" w:cs="Times New Roman"/>
          <w:sz w:val="20"/>
          <w:szCs w:val="20"/>
        </w:rPr>
        <w:t>. Pole je povinné.</w:t>
      </w:r>
    </w:p>
    <w:p w14:paraId="6660795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1E1CE763"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55E58B71"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62235D05"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w:t>
      </w:r>
      <w:r w:rsidR="007C794D">
        <w:rPr>
          <w:rFonts w:ascii="Times New Roman" w:hAnsi="Times New Roman" w:cs="Times New Roman"/>
          <w:sz w:val="20"/>
          <w:szCs w:val="20"/>
        </w:rPr>
        <w:t xml:space="preserve">nie </w:t>
      </w:r>
      <w:r w:rsidR="002B2DD7">
        <w:rPr>
          <w:rFonts w:ascii="Times New Roman" w:hAnsi="Times New Roman" w:cs="Times New Roman"/>
          <w:sz w:val="20"/>
          <w:szCs w:val="20"/>
        </w:rPr>
        <w:t>je povinné</w:t>
      </w:r>
      <w:r w:rsidR="007C794D">
        <w:rPr>
          <w:rFonts w:ascii="Times New Roman" w:hAnsi="Times New Roman" w:cs="Times New Roman"/>
          <w:sz w:val="20"/>
          <w:szCs w:val="20"/>
        </w:rPr>
        <w:t xml:space="preserve"> ale zapísanie informácií priamo z terénu je veľmi vítané. Do opisu je vhodné doplniť informáciu o</w:t>
      </w:r>
      <w:r w:rsidR="00563E17">
        <w:rPr>
          <w:rFonts w:ascii="Times New Roman" w:hAnsi="Times New Roman" w:cs="Times New Roman"/>
          <w:sz w:val="20"/>
          <w:szCs w:val="20"/>
        </w:rPr>
        <w:t xml:space="preserve"> type </w:t>
      </w:r>
      <w:r w:rsidR="001728FC">
        <w:rPr>
          <w:rFonts w:ascii="Times New Roman" w:hAnsi="Times New Roman" w:cs="Times New Roman"/>
          <w:sz w:val="20"/>
          <w:szCs w:val="20"/>
        </w:rPr>
        <w:t>hniezdnej dutiny</w:t>
      </w:r>
      <w:r w:rsidR="00563E17">
        <w:rPr>
          <w:rFonts w:ascii="Times New Roman" w:hAnsi="Times New Roman" w:cs="Times New Roman"/>
          <w:sz w:val="20"/>
          <w:szCs w:val="20"/>
        </w:rPr>
        <w:t xml:space="preserve"> (napr. </w:t>
      </w:r>
      <w:r w:rsidR="001728FC">
        <w:rPr>
          <w:rFonts w:ascii="Times New Roman" w:hAnsi="Times New Roman" w:cs="Times New Roman"/>
          <w:sz w:val="20"/>
          <w:szCs w:val="20"/>
        </w:rPr>
        <w:t>hniezdna búdka alebo prirodzená dutina, ak prirodzená dutina tak v ako druhu dreviny</w:t>
      </w:r>
      <w:r w:rsidR="00563E17">
        <w:rPr>
          <w:rFonts w:ascii="Times New Roman" w:hAnsi="Times New Roman" w:cs="Times New Roman"/>
          <w:sz w:val="20"/>
          <w:szCs w:val="20"/>
        </w:rPr>
        <w:t>)</w:t>
      </w:r>
      <w:r w:rsidR="002B2DD7">
        <w:rPr>
          <w:rFonts w:ascii="Times New Roman" w:hAnsi="Times New Roman" w:cs="Times New Roman"/>
          <w:sz w:val="20"/>
          <w:szCs w:val="20"/>
        </w:rPr>
        <w:t>.</w:t>
      </w:r>
    </w:p>
    <w:p w14:paraId="01B46309"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0047F810"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64041C3C"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0CBC10E5"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25E0E860"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03F73C8"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5D498F61"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A0E6044"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448FFD5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F727B5"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3EBB2591"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2C9D0B36"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1FC3E0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3893C53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18014697"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3FDDB83"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3CDADD1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3360DDE0"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62CB364"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BEAD514" w14:textId="77777777"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 xml:space="preserve">0 m okolo bodu) je realizovaný vhodne manažment </w:t>
      </w:r>
      <w:r>
        <w:rPr>
          <w:rFonts w:ascii="Times New Roman" w:hAnsi="Times New Roman" w:cs="Times New Roman"/>
          <w:sz w:val="20"/>
          <w:szCs w:val="20"/>
        </w:rPr>
        <w:lastRenderedPageBreak/>
        <w:t>(resp. súčasné hospodárske ne/využívanie biotopov vtáctva, ktoré by mohlo byť označené ako manažment) s ohľadom na vyskytujúce sa či cieľové druhy monitorované na TMP.</w:t>
      </w:r>
    </w:p>
    <w:p w14:paraId="1AFD1A43"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7AE54671"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48CC4F8A"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61144FF3"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34C0FEA"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80B80C3"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6C57A33C" w14:textId="77777777"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167C9768" w14:textId="77777777"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p w14:paraId="61A3A31F" w14:textId="77777777" w:rsidR="00ED452E" w:rsidRPr="00950E35" w:rsidRDefault="00ED452E" w:rsidP="00ED452E">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5DB5CD2D" w14:textId="77777777" w:rsidR="00ED452E" w:rsidRDefault="00ED452E" w:rsidP="00ED452E"/>
    <w:tbl>
      <w:tblPr>
        <w:tblW w:w="8926" w:type="dxa"/>
        <w:tblCellMar>
          <w:left w:w="70" w:type="dxa"/>
          <w:right w:w="70" w:type="dxa"/>
        </w:tblCellMar>
        <w:tblLook w:val="04A0" w:firstRow="1" w:lastRow="0" w:firstColumn="1" w:lastColumn="0" w:noHBand="0" w:noVBand="1"/>
      </w:tblPr>
      <w:tblGrid>
        <w:gridCol w:w="1696"/>
        <w:gridCol w:w="7230"/>
      </w:tblGrid>
      <w:tr w:rsidR="00ED452E" w:rsidRPr="005579C1" w14:paraId="683C988F"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D2D49" w14:textId="77777777" w:rsidR="00ED452E" w:rsidRPr="005579C1" w:rsidRDefault="00ED452E" w:rsidP="0094198B">
            <w:pPr>
              <w:spacing w:after="0" w:line="240" w:lineRule="auto"/>
              <w:rPr>
                <w:rFonts w:ascii="Times New Roman" w:eastAsia="Times New Roman" w:hAnsi="Times New Roman" w:cs="Times New Roman"/>
                <w:b/>
                <w:bCs/>
                <w:sz w:val="20"/>
                <w:szCs w:val="20"/>
                <w:lang w:eastAsia="sk-SK"/>
              </w:rPr>
            </w:pPr>
            <w:bookmarkStart w:id="6"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1D0F1F9D" w14:textId="77777777" w:rsidR="00ED452E" w:rsidRPr="005579C1" w:rsidRDefault="00ED452E" w:rsidP="0094198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ED452E" w:rsidRPr="005579C1" w14:paraId="5F0020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58D92"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0B052243"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ED452E" w:rsidRPr="005579C1" w14:paraId="2FA052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BEF9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5053884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ED452E" w:rsidRPr="005579C1" w14:paraId="372B3D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E6E2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153CEA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ED452E" w:rsidRPr="005579C1" w14:paraId="38E81E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E5FBB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1F6174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ED452E" w:rsidRPr="005579C1" w14:paraId="487E44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1177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2B1E67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ED452E" w:rsidRPr="005579C1" w14:paraId="428360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8CA5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65171B6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ED452E" w:rsidRPr="005579C1" w14:paraId="160CE8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F30B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89CE51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ED452E" w:rsidRPr="005579C1" w14:paraId="50ED1B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A59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74659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ED452E" w:rsidRPr="005579C1" w14:paraId="3C43F0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40C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A71D6A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ED452E" w:rsidRPr="005579C1" w14:paraId="61D2DC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60BFD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BAC735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ED452E" w:rsidRPr="005579C1" w14:paraId="773B7B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A592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21C00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ED452E" w:rsidRPr="005579C1" w14:paraId="0D3553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153E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DFBBA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ED452E" w:rsidRPr="005579C1" w14:paraId="483119D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DD520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32A03C2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ED452E" w:rsidRPr="005579C1" w14:paraId="6142E7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B9D76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A89530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ED452E" w:rsidRPr="005579C1" w14:paraId="369437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3DB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505B24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ED452E" w:rsidRPr="005579C1" w14:paraId="701068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A219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E58CF2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ED452E" w:rsidRPr="005579C1" w14:paraId="698828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8EC4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5FDE2D9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ED452E" w:rsidRPr="005579C1" w14:paraId="6913C3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433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5A7FF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ED452E" w:rsidRPr="005579C1" w14:paraId="6E3E43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C3F5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0573FF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ED452E" w:rsidRPr="005579C1" w14:paraId="475BA0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971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306254C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ED452E" w:rsidRPr="005579C1" w14:paraId="7F3E1B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BB8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3F88D41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ED452E" w:rsidRPr="005579C1" w14:paraId="1AB442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E011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0A6D35C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ED452E" w:rsidRPr="005579C1" w14:paraId="5D07CE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D4A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65ED55F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ED452E" w:rsidRPr="005579C1" w14:paraId="66EFB0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39CC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2CF24FE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ED452E" w:rsidRPr="005579C1" w14:paraId="3FC765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9599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5CFF0DF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ED452E" w:rsidRPr="005579C1" w14:paraId="154798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BC4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75D8B29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ED452E" w:rsidRPr="005579C1" w14:paraId="7C5E4C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8243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15170B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ED452E" w:rsidRPr="005579C1" w14:paraId="471542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7E58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064CB05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ED452E" w:rsidRPr="005579C1" w14:paraId="0BB915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4A78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E8CD44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ED452E" w:rsidRPr="005579C1" w14:paraId="1B9F64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1F5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52C647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ED452E" w:rsidRPr="005579C1" w14:paraId="338082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DCB31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9CF5F1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ED452E" w:rsidRPr="005579C1" w14:paraId="1A361C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28DB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6D4BBD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ED452E" w:rsidRPr="005579C1" w14:paraId="1C5AD5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4406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578820B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ED452E" w:rsidRPr="005579C1" w14:paraId="6B3928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500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1E9A3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ED452E" w:rsidRPr="005579C1" w14:paraId="212CD3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CB10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9B007E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ED452E" w:rsidRPr="005579C1" w14:paraId="16B2BD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2563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07A316E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ED452E" w:rsidRPr="005579C1" w14:paraId="38BBDB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3E8F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16AE533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ED452E" w:rsidRPr="005579C1" w14:paraId="3688BC7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F225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3A6457C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ED452E" w:rsidRPr="005579C1" w14:paraId="4441CC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B32A8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272415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ED452E" w:rsidRPr="005579C1" w14:paraId="2E870C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A83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A6C0EF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ED452E" w:rsidRPr="005579C1" w14:paraId="0D6810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54EC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6DBE83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ED452E" w:rsidRPr="005579C1" w14:paraId="5EAAA4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83566"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F05701C"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ED452E" w:rsidRPr="005579C1" w14:paraId="350DC1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6389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5F35FBE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ED452E" w:rsidRPr="005579C1" w14:paraId="1FD9A51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9E47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57FB89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ED452E" w:rsidRPr="005579C1" w14:paraId="6AA588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03A1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4CE0E45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ED452E" w:rsidRPr="005579C1" w14:paraId="0A2CB5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6B9C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EF222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ED452E" w:rsidRPr="005579C1" w14:paraId="0C4F10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7A2A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7380CC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ED452E" w:rsidRPr="005579C1" w14:paraId="2345EC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B02C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68B5D8A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ED452E" w:rsidRPr="005579C1" w14:paraId="236105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2E5F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54BE4B7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ED452E" w:rsidRPr="005579C1" w14:paraId="29CFBD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80B1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73F7D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ED452E" w:rsidRPr="005579C1" w14:paraId="49E509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0ED8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5C461B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ED452E" w:rsidRPr="005579C1" w14:paraId="2AF031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E454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CD3F87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ED452E" w:rsidRPr="005579C1" w14:paraId="44B64F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2170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A2B284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ED452E" w:rsidRPr="005579C1" w14:paraId="16C2F4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C0FD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4C98A37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ED452E" w:rsidRPr="005579C1" w14:paraId="574C9D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3BF26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26CE66D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ED452E" w:rsidRPr="005579C1" w14:paraId="4465AE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11FF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A7422B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ED452E" w:rsidRPr="005579C1" w14:paraId="4DB609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5E85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73DF045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ED452E" w:rsidRPr="005579C1" w14:paraId="574A7E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AE87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60D49AF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ED452E" w:rsidRPr="005579C1" w14:paraId="26B051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6786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41D515C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ED452E" w:rsidRPr="005579C1" w14:paraId="1465D5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2B4A7"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B194B2C"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ED452E" w:rsidRPr="005579C1" w14:paraId="07F6D4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8214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2FE1E40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ED452E" w:rsidRPr="005579C1" w14:paraId="33004B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56C3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3955FE0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ED452E" w:rsidRPr="005579C1" w14:paraId="2A6EA1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4F2E5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1B1BB6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ED452E" w:rsidRPr="005579C1" w14:paraId="18EC8D0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691D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58636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ED452E" w:rsidRPr="005579C1" w14:paraId="2CE540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A000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3D10143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ED452E" w:rsidRPr="005579C1" w14:paraId="65C3B0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9EEE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0AF079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ED452E" w:rsidRPr="005579C1" w14:paraId="18CFB6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8287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1415865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ED452E" w:rsidRPr="005579C1" w14:paraId="0EC896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94B45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AD6D57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ED452E" w:rsidRPr="005579C1" w14:paraId="340D88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36B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B4D003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ED452E" w:rsidRPr="005579C1" w14:paraId="45AC50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AFB9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5A27D4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ED452E" w:rsidRPr="005579C1" w14:paraId="111495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86EA7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18DDD3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ED452E" w:rsidRPr="005579C1" w14:paraId="01A2C7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FAB2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74588E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ED452E" w:rsidRPr="005579C1" w14:paraId="404279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836A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DB47D9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ED452E" w:rsidRPr="005579C1" w14:paraId="056AE3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84C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DA105D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ED452E" w:rsidRPr="005579C1" w14:paraId="2619D0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0B50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604DDC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ED452E" w:rsidRPr="005579C1" w14:paraId="3DF5B2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7B4D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AC18AC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ED452E" w:rsidRPr="005579C1" w14:paraId="58A3D7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2CF7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536EB1B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ED452E" w:rsidRPr="005579C1" w14:paraId="2D3A50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C86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2FCED7D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ED452E" w:rsidRPr="005579C1" w14:paraId="006408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DAD6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632A80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ED452E" w:rsidRPr="005579C1" w14:paraId="4BC894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2838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36CB0D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ED452E" w:rsidRPr="005579C1" w14:paraId="6055E1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F9D74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3C5A4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ED452E" w:rsidRPr="005579C1" w14:paraId="6A62BD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5388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1846ACE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ED452E" w:rsidRPr="005579C1" w14:paraId="217096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622F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2B7779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ED452E" w:rsidRPr="005579C1" w14:paraId="1C9BB6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3EC54"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03CE4E3A"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ED452E" w:rsidRPr="005579C1" w14:paraId="27A7B4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F65C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0FE036E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ED452E" w:rsidRPr="005579C1" w14:paraId="0CCBF7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6D25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374FD5D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ED452E" w:rsidRPr="005579C1" w14:paraId="5DDAD0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9DB3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BBAF1C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ED452E" w:rsidRPr="005579C1" w14:paraId="59F572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A39E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20CA3D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ED452E" w:rsidRPr="005579C1" w14:paraId="1FDFB4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C2F7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77F57D9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ED452E" w:rsidRPr="005579C1" w14:paraId="420C0E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926F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3F7BCA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ED452E" w:rsidRPr="005579C1" w14:paraId="750543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6F7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4BC58ED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ED452E" w:rsidRPr="005579C1" w14:paraId="7B0612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EE8E8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BDEBD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ED452E" w:rsidRPr="005579C1" w14:paraId="292D366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FABD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570F32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ED452E" w:rsidRPr="005579C1" w14:paraId="28623E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BC97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BBD4DE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ED452E" w:rsidRPr="005579C1" w14:paraId="633C21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C6A9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362E01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ED452E" w:rsidRPr="005579C1" w14:paraId="641886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AC0C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CF3127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ED452E" w:rsidRPr="005579C1" w14:paraId="7BCBEB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CD2D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4D316A6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ED452E" w:rsidRPr="005579C1" w14:paraId="2826DB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B3CC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04F78E9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ED452E" w:rsidRPr="005579C1" w14:paraId="496F73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510C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E51211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ED452E" w:rsidRPr="005579C1" w14:paraId="19AE2B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18C6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79491E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ED452E" w:rsidRPr="005579C1" w14:paraId="5F8824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94D2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4D1CBE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ED452E" w:rsidRPr="005579C1" w14:paraId="3A600C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1E17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4E62ABA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ED452E" w:rsidRPr="005579C1" w14:paraId="5DCA5B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579C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5FDDDF3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ED452E" w:rsidRPr="005579C1" w14:paraId="6C32F6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111E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7089A95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ED452E" w:rsidRPr="005579C1" w14:paraId="309DBC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1C2E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7C3FA4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ED452E" w:rsidRPr="005579C1" w14:paraId="722873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13B0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D52F25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ED452E" w:rsidRPr="005579C1" w14:paraId="4AB239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D81D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10CAAF4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ED452E" w:rsidRPr="005579C1" w14:paraId="0159A8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53BD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AE4A9F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ED452E" w:rsidRPr="005579C1" w14:paraId="5B46581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6BC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29CFA9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ED452E" w:rsidRPr="005579C1" w14:paraId="11EFE2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E06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134325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ED452E" w:rsidRPr="005579C1" w14:paraId="6BAF83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566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1FB95D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ED452E" w:rsidRPr="005579C1" w14:paraId="3E721F1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04E9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EE4112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ED452E" w:rsidRPr="005579C1" w14:paraId="1169A3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08CC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AC48D3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ED452E" w:rsidRPr="005579C1" w14:paraId="42C313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445D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5171D1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ED452E" w:rsidRPr="005579C1" w14:paraId="687BE9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2FF03"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98E05A8"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ED452E" w:rsidRPr="005579C1" w14:paraId="0FB1EB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BE990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4F01B60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ED452E" w:rsidRPr="005579C1" w14:paraId="52F9D2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766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655571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ED452E" w:rsidRPr="005579C1" w14:paraId="383DF1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B793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4E65F3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ED452E" w:rsidRPr="005579C1" w14:paraId="2A51C0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8429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29CFF75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ED452E" w:rsidRPr="005579C1" w14:paraId="01A165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DF7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38FDF4B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ED452E" w:rsidRPr="005579C1" w14:paraId="02C1C3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182A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45BD1B0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ED452E" w:rsidRPr="005579C1" w14:paraId="071C71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213E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59720AF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ED452E" w:rsidRPr="005579C1" w14:paraId="162B58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433B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78815F2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ED452E" w:rsidRPr="005579C1" w14:paraId="39FD10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A3B7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5C8F8C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ED452E" w:rsidRPr="005579C1" w14:paraId="4A4C39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6D9E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69341B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ED452E" w:rsidRPr="005579C1" w14:paraId="57C530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237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2C62723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ED452E" w:rsidRPr="005579C1" w14:paraId="6BCB7C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BD9C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73DE01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ED452E" w:rsidRPr="005579C1" w14:paraId="71607D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5238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6B10D8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ED452E" w:rsidRPr="005579C1" w14:paraId="27A5B7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DB36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198A2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ED452E" w:rsidRPr="005579C1" w14:paraId="1A55CC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94A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1728FBE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ED452E" w:rsidRPr="005579C1" w14:paraId="068E28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2373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C5C289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ED452E" w:rsidRPr="005579C1" w14:paraId="6E1D4E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A578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FED4FD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ED452E" w:rsidRPr="005579C1" w14:paraId="4FF7F9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F9BE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FEC1BE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ED452E" w:rsidRPr="005579C1" w14:paraId="16EF3A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B9E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999A8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ED452E" w:rsidRPr="005579C1" w14:paraId="41704E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173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51017EF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ED452E" w:rsidRPr="005579C1" w14:paraId="16AB56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72FD2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326639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ED452E" w:rsidRPr="005579C1" w14:paraId="4F2BF16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A863D"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029CA9D5"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ED452E" w:rsidRPr="005579C1" w14:paraId="0EAACD4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99A0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DF798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ED452E" w:rsidRPr="005579C1" w14:paraId="5BF9F8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299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180A3E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ED452E" w:rsidRPr="005579C1" w14:paraId="5925210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CF24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8BA96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ED452E" w:rsidRPr="005579C1" w14:paraId="22588F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1CD1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28D584E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ED452E" w:rsidRPr="005579C1" w14:paraId="509816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1707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89393C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ED452E" w:rsidRPr="005579C1" w14:paraId="380202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94A5E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2AD93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ED452E" w:rsidRPr="005579C1" w14:paraId="6DA5E3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4F68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5118E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ED452E" w:rsidRPr="005579C1" w14:paraId="4AA0B6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952E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0BF014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ED452E" w:rsidRPr="005579C1" w14:paraId="0F435F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9A8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61ADAA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ED452E" w:rsidRPr="005579C1" w14:paraId="1358F7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9527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8CD9EF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ED452E" w:rsidRPr="005579C1" w14:paraId="30F415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2632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6F732F8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ED452E" w:rsidRPr="005579C1" w14:paraId="7169DED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A816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FA3290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ED452E" w:rsidRPr="005579C1" w14:paraId="476FF8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79EA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24AE228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ED452E" w:rsidRPr="005579C1" w14:paraId="04A65BB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F57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AB9CAD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ED452E" w:rsidRPr="005579C1" w14:paraId="7999D90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9404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CC340C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ED452E" w:rsidRPr="005579C1" w14:paraId="234109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8CD1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E50F7D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ED452E" w:rsidRPr="005579C1" w14:paraId="4F951F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2E9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1D89EEA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ED452E" w:rsidRPr="005579C1" w14:paraId="13CF68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7E90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FB4528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ED452E" w:rsidRPr="005579C1" w14:paraId="4E39AA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9C83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21B23F7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ED452E" w:rsidRPr="005579C1" w14:paraId="476F48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EA40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4F85F5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ED452E" w:rsidRPr="005579C1" w14:paraId="0DE79E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C0FB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1C629B2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ED452E" w:rsidRPr="005579C1" w14:paraId="0F21BA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2EBD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300D73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ED452E" w:rsidRPr="005579C1" w14:paraId="7C7605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AA2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92E336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ED452E" w:rsidRPr="005579C1" w14:paraId="746BA2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9632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06EE06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ED452E" w:rsidRPr="005579C1" w14:paraId="60F2D7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075A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09BE348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ED452E" w:rsidRPr="005579C1" w14:paraId="464472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1E78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E5CB97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ED452E" w:rsidRPr="005579C1" w14:paraId="7B2E6B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6E2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68EB12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ED452E" w:rsidRPr="005579C1" w14:paraId="4D8556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F80B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988BB4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ED452E" w:rsidRPr="005579C1" w14:paraId="64A3DE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F9AF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BF798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ED452E" w:rsidRPr="005579C1" w14:paraId="517BC0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D506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1723BFA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ED452E" w:rsidRPr="005579C1" w14:paraId="2C3939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A867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4455D78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ED452E" w:rsidRPr="005579C1" w14:paraId="6C5631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ECB5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77C084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ED452E" w:rsidRPr="005579C1" w14:paraId="400063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F63DE"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0971B56"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ED452E" w:rsidRPr="005579C1" w14:paraId="122B8F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8F87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531CA5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ED452E" w:rsidRPr="005579C1" w14:paraId="7AEABE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651D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AEEEC4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ED452E" w:rsidRPr="005579C1" w14:paraId="0008BF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A615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1565DE2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ED452E" w:rsidRPr="005579C1" w14:paraId="4E03D9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C83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773F2F3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ED452E" w:rsidRPr="005579C1" w14:paraId="78D0C4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39E3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F98826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ED452E" w:rsidRPr="005579C1" w14:paraId="63A2C1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CA19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16FA8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ED452E" w:rsidRPr="005579C1" w14:paraId="62C0799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885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A1495B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ED452E" w:rsidRPr="005579C1" w14:paraId="39F9C1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5E6E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3678239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ED452E" w:rsidRPr="005579C1" w14:paraId="79F0E4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7EC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228F991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ED452E" w:rsidRPr="005579C1" w14:paraId="00EE5B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BC65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245F5A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ED452E" w:rsidRPr="005579C1" w14:paraId="08E60D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1571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CB7F95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ED452E" w:rsidRPr="005579C1" w14:paraId="7D6E5E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1474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C686E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ED452E" w:rsidRPr="005579C1" w14:paraId="480649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3B87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71398DE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ED452E" w:rsidRPr="005579C1" w14:paraId="19A6E0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FEC9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364B60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ED452E" w:rsidRPr="005579C1" w14:paraId="23DBEB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3ACD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520BA59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ED452E" w:rsidRPr="005579C1" w14:paraId="62123C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F759D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1A3E460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ED452E" w:rsidRPr="005579C1" w14:paraId="522065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274E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36AC55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ED452E" w:rsidRPr="005579C1" w14:paraId="493E14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D1EF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20FA9BF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ED452E" w:rsidRPr="005579C1" w14:paraId="3BAA58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9A78B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5A16E70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ED452E" w:rsidRPr="005579C1" w14:paraId="159E10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404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480F7F9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ED452E" w:rsidRPr="005579C1" w14:paraId="2FAC31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45B5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2923F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ED452E" w:rsidRPr="005579C1" w14:paraId="368F4B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7E97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0C4521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ED452E" w:rsidRPr="005579C1" w14:paraId="2EED09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5F7C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2710147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ED452E" w:rsidRPr="005579C1" w14:paraId="3EE013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15DA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793744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ED452E" w:rsidRPr="005579C1" w14:paraId="02A884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9EA1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3B45DFD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ED452E" w:rsidRPr="005579C1" w14:paraId="39F923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9933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3CC057E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ED452E" w:rsidRPr="005579C1" w14:paraId="132838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6906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193EA40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ED452E" w:rsidRPr="005579C1" w14:paraId="1FD220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A2B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0074E71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ED452E" w:rsidRPr="005579C1" w14:paraId="2AE89E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3DF1A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26BC16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ED452E" w:rsidRPr="005579C1" w14:paraId="17F329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607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030CAA6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ED452E" w:rsidRPr="005579C1" w14:paraId="6C7E61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7A076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27ACF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ED452E" w:rsidRPr="005579C1" w14:paraId="35381E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0B37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9A0B47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ED452E" w:rsidRPr="005579C1" w14:paraId="44CEDA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3B6E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3A8CC0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ED452E" w:rsidRPr="005579C1" w14:paraId="29DF5D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C335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F39DCF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ED452E" w:rsidRPr="005579C1" w14:paraId="14E4BB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958C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76A0E10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ED452E" w:rsidRPr="005579C1" w14:paraId="663F31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AC94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3B37C9A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ED452E" w:rsidRPr="005579C1" w14:paraId="1E0900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7740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8DAD42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ED452E" w:rsidRPr="005579C1" w14:paraId="7AB41F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494F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5842CB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ED452E" w:rsidRPr="005579C1" w14:paraId="16CCF8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2B517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7E13C2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ED452E" w:rsidRPr="005579C1" w14:paraId="532243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6CA2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7836387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ED452E" w:rsidRPr="005579C1" w14:paraId="420790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12D4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AB2A24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ED452E" w:rsidRPr="005579C1" w14:paraId="4CC4A8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4F8A7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0180FF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ED452E" w:rsidRPr="005579C1" w14:paraId="7BC269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EF162"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E2EFD90"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ED452E" w:rsidRPr="005579C1" w14:paraId="6CD8A9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C44E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2ACBF09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ED452E" w:rsidRPr="005579C1" w14:paraId="4ED2C8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73C7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806901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ED452E" w:rsidRPr="005579C1" w14:paraId="29E5C1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6D4EE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778371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ED452E" w:rsidRPr="005579C1" w14:paraId="0C8185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2821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2B4C8A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ED452E" w:rsidRPr="005579C1" w14:paraId="1080D8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C349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DDBB37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ED452E" w:rsidRPr="005579C1" w14:paraId="7C6766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1875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1E2FF4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ED452E" w:rsidRPr="005579C1" w14:paraId="11044E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8FA4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A36BD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ED452E" w:rsidRPr="005579C1" w14:paraId="408375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2693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7CB623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ED452E" w:rsidRPr="005579C1" w14:paraId="0815E1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27EF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280CA4A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ED452E" w:rsidRPr="005579C1" w14:paraId="261889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F947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B6FABA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ED452E" w:rsidRPr="005579C1" w14:paraId="0538A9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27B7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5B27140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ED452E" w:rsidRPr="005579C1" w14:paraId="48D228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E070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05C0999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ED452E" w:rsidRPr="005579C1" w14:paraId="34B312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50C1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425E3F6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ED452E" w:rsidRPr="005579C1" w14:paraId="0C9874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73D7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462ECDC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ED452E" w:rsidRPr="005579C1" w14:paraId="7F1786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CCC7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332DCCD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ED452E" w:rsidRPr="005579C1" w14:paraId="1A2B3B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892FE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5DFEFC8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ED452E" w:rsidRPr="005579C1" w14:paraId="738BE2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AA4B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2ADE0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ED452E" w:rsidRPr="005579C1" w14:paraId="5C805D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5D6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176900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ED452E" w:rsidRPr="005579C1" w14:paraId="69A774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6FC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C84471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ED452E" w:rsidRPr="005579C1" w14:paraId="408387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36C33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47EBEA2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ED452E" w:rsidRPr="005579C1" w14:paraId="1D549D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4748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72F7892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ED452E" w:rsidRPr="005579C1" w14:paraId="5A781B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2114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FFE510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ED452E" w:rsidRPr="005579C1" w14:paraId="7306B3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BCF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C0CD2F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ED452E" w:rsidRPr="005579C1" w14:paraId="63CCAB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CAC6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5E0E407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ED452E" w:rsidRPr="005579C1" w14:paraId="73AE25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8317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FBD7E9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ED452E" w:rsidRPr="005579C1" w14:paraId="428A85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9ECE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B31DA2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ED452E" w:rsidRPr="005579C1" w14:paraId="6A882A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F94E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D4065A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ED452E" w:rsidRPr="005579C1" w14:paraId="7C466D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E0EB1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43A717B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ED452E" w:rsidRPr="005579C1" w14:paraId="0CE36A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DD84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DC0149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ED452E" w:rsidRPr="005579C1" w14:paraId="3DA525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E3C5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F0C805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ED452E" w:rsidRPr="005579C1" w14:paraId="17EC69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914FA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8A974A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ED452E" w:rsidRPr="005579C1" w14:paraId="701141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BED2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0A15595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ED452E" w:rsidRPr="005579C1" w14:paraId="6AF09E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0DEF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6EA27F0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ED452E" w:rsidRPr="005579C1" w14:paraId="4B0B71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FE4F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2FE90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ED452E" w:rsidRPr="005579C1" w14:paraId="729D63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C6FA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AF4F66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ED452E" w:rsidRPr="005579C1" w14:paraId="0BDD98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FD59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63B0AC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ED452E" w:rsidRPr="005579C1" w14:paraId="5E6320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9B7C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E7CA21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ED452E" w:rsidRPr="005579C1" w14:paraId="09B37B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E272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A60AC0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ED452E" w:rsidRPr="005579C1" w14:paraId="04AE58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808F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A6C380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ED452E" w:rsidRPr="005579C1" w14:paraId="790A28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31B0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6DE1586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ED452E" w:rsidRPr="005579C1" w14:paraId="7EB928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E630E"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9BACF8D"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ED452E" w:rsidRPr="005579C1" w14:paraId="350662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B977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EFDADE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ED452E" w:rsidRPr="005579C1" w14:paraId="310893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0FC3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8098A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ED452E" w:rsidRPr="005579C1" w14:paraId="1A867E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07248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A11DE3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ED452E" w:rsidRPr="005579C1" w14:paraId="720A59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BB7FE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825827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ED452E" w:rsidRPr="005579C1" w14:paraId="6CF175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9E03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6B8BCAD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ED452E" w:rsidRPr="005579C1" w14:paraId="2A5A77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BF9C4"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5E9832F"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ED452E" w:rsidRPr="005579C1" w14:paraId="38A09B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CB90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C4405D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ED452E" w:rsidRPr="005579C1" w14:paraId="444A79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EAAB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0A679E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ED452E" w:rsidRPr="005579C1" w14:paraId="767D3E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C0CF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72AF81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ED452E" w:rsidRPr="005579C1" w14:paraId="6090D0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62A3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1EDF30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ED452E" w:rsidRPr="005579C1" w14:paraId="274CE2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79A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919368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ED452E" w:rsidRPr="005579C1" w14:paraId="133297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8C0C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3F899D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ED452E" w:rsidRPr="005579C1" w14:paraId="022773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CDEE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325F03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ED452E" w:rsidRPr="005579C1" w14:paraId="5509AC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756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140D15C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ED452E" w:rsidRPr="005579C1" w14:paraId="4B3A2E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37EC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3FC387B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ED452E" w:rsidRPr="005579C1" w14:paraId="4F4EC4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443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44FAA8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ED452E" w:rsidRPr="005579C1" w14:paraId="54E852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5B2E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560D3CF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ED452E" w:rsidRPr="005579C1" w14:paraId="58F34F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66E8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EEA2DF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ED452E" w:rsidRPr="005579C1" w14:paraId="5BF553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E6C8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505D62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ED452E" w:rsidRPr="005579C1" w14:paraId="69253E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955F6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67A33E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D452E" w:rsidRPr="005579C1" w14:paraId="29B6BE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C75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0E59E51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D452E" w:rsidRPr="005579C1" w14:paraId="72CEFD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FA87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07DE361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ED452E" w:rsidRPr="005579C1" w14:paraId="34C828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EAB6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0C5BB1F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ED452E" w:rsidRPr="005579C1" w14:paraId="08523F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0DEA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B2BBF2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ED452E" w:rsidRPr="005579C1" w14:paraId="758785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03CC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5F37AA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ED452E" w:rsidRPr="005579C1" w14:paraId="2DDB5F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AE42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1AEE6D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ED452E" w:rsidRPr="005579C1" w14:paraId="190F69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E8E8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C0F7BD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ED452E" w:rsidRPr="005579C1" w14:paraId="229917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F336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6A2E78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ED452E" w:rsidRPr="005579C1" w14:paraId="15F32A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3EA2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ADB30F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ED452E" w:rsidRPr="005579C1" w14:paraId="5C8955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94E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BF4E1D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ED452E" w:rsidRPr="005579C1" w14:paraId="209043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E02C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7DAE3E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ED452E" w:rsidRPr="005579C1" w14:paraId="22F4F3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2F07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97FB2A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ED452E" w:rsidRPr="005579C1" w14:paraId="3526C8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DB2D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C02DEB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ED452E" w:rsidRPr="005579C1" w14:paraId="42F478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9B5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3FD7556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ED452E" w:rsidRPr="005579C1" w14:paraId="4592B2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BEF0A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33224A8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ED452E" w:rsidRPr="005579C1" w14:paraId="14EA69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9A9D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6454666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ED452E" w:rsidRPr="005579C1" w14:paraId="492207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F368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70C2CD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ED452E" w:rsidRPr="005579C1" w14:paraId="4D4034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F203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D02BE0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ED452E" w:rsidRPr="005579C1" w14:paraId="4FDE06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CDB4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75155EA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ED452E" w:rsidRPr="005579C1" w14:paraId="0C186B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C006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E68F8A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ED452E" w:rsidRPr="005579C1" w14:paraId="0F031E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01DB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59B1A49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ED452E" w:rsidRPr="005579C1" w14:paraId="7071DA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2131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B92F94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ED452E" w:rsidRPr="005579C1" w14:paraId="08AFE8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3EBA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4D41ED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ED452E" w:rsidRPr="005579C1" w14:paraId="5B077C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6F0BC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223307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ED452E" w:rsidRPr="005579C1" w14:paraId="3C0C84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8E58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0C9B475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ED452E" w:rsidRPr="005579C1" w14:paraId="506FF2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085A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153A1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ED452E" w:rsidRPr="005579C1" w14:paraId="178D9A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6A1C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0988E0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ED452E" w:rsidRPr="005579C1" w14:paraId="2CEA6B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898C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3897F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ED452E" w:rsidRPr="005579C1" w14:paraId="57868C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7D88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17A2FB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ED452E" w:rsidRPr="005579C1" w14:paraId="025A89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9DE3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5E5F1F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ED452E" w:rsidRPr="005579C1" w14:paraId="085AF1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B7D8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EEB6A5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ED452E" w:rsidRPr="005579C1" w14:paraId="6E049D2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0C02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608788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ED452E" w:rsidRPr="005579C1" w14:paraId="050161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D86E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1BFE474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ED452E" w:rsidRPr="005579C1" w14:paraId="2923E9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3B5B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265F17E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ED452E" w:rsidRPr="005579C1" w14:paraId="2BF533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0401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D37AD0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ED452E" w:rsidRPr="005579C1" w14:paraId="6A865D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B9B63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791416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ED452E" w:rsidRPr="005579C1" w14:paraId="222C98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5B00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382FF09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ED452E" w:rsidRPr="005579C1" w14:paraId="06330A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8FA0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5FDD72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ED452E" w:rsidRPr="005579C1" w14:paraId="0589DD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0A76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52C25D8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ED452E" w:rsidRPr="005579C1" w14:paraId="6633EC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3B28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FB5A2D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ED452E" w:rsidRPr="005579C1" w14:paraId="0C3043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F8DB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16EC8ED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ED452E" w:rsidRPr="005579C1" w14:paraId="248904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76D5E"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5C1B75F4"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ED452E" w:rsidRPr="005579C1" w14:paraId="297740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BD44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248BFD0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ED452E" w:rsidRPr="005579C1" w14:paraId="716AEA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330F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2AB51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ED452E" w:rsidRPr="005579C1" w14:paraId="133F31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A62E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62708F8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ED452E" w:rsidRPr="005579C1" w14:paraId="4612B4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AD23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F0FA3F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ED452E" w:rsidRPr="005579C1" w14:paraId="21248E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3620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AC48B6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ED452E" w:rsidRPr="005579C1" w14:paraId="660437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281C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4DE85B5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ED452E" w:rsidRPr="005579C1" w14:paraId="4CAD3F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332F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927888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ED452E" w:rsidRPr="005579C1" w14:paraId="47C514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5C265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3379E6A"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ED452E" w:rsidRPr="005579C1" w14:paraId="6CDB5B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0F9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C232F5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ED452E" w:rsidRPr="005579C1" w14:paraId="039841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6512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2A308E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D452E" w:rsidRPr="005579C1" w14:paraId="05D893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3F54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FB675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D452E" w:rsidRPr="005579C1" w14:paraId="251DF0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4142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1A5EA6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ED452E" w:rsidRPr="005579C1" w14:paraId="3CAA8E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E116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330E0A3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ED452E" w:rsidRPr="005579C1" w14:paraId="63FA46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BAA5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E63568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ED452E" w:rsidRPr="005579C1" w14:paraId="6BEAD4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4C8C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246A9C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D452E" w:rsidRPr="005579C1" w14:paraId="17630F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81A3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F721A2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ED452E" w:rsidRPr="005579C1" w14:paraId="4164CD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C7BA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D012E9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ED452E" w:rsidRPr="005579C1" w14:paraId="10A0D2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659D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150B79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ED452E" w:rsidRPr="005579C1" w14:paraId="66FD58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D22B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11A3F5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ED452E" w:rsidRPr="005579C1" w14:paraId="2F440C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AE83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74BA6F1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ED452E" w:rsidRPr="005579C1" w14:paraId="21B264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9FD02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6E006F1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ED452E" w:rsidRPr="005579C1" w14:paraId="6DD032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4784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33480A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ED452E" w:rsidRPr="005579C1" w14:paraId="7D70FD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E236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011FF0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D452E" w:rsidRPr="005579C1" w14:paraId="334C24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AD71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AAABE1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ED452E" w:rsidRPr="005579C1" w14:paraId="0053E0C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02E2D"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26824AD"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ED452E" w:rsidRPr="005579C1" w14:paraId="64DF6F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2392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7DB6B23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ED452E" w:rsidRPr="005579C1" w14:paraId="0C35C0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2B48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3064203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ED452E" w:rsidRPr="005579C1" w14:paraId="2AFAAF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0FBA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3338824"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ED452E" w:rsidRPr="005579C1" w14:paraId="190BBE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2A7E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28607F98"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ED452E" w:rsidRPr="005579C1" w14:paraId="4917B7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74F7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C00786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ED452E" w:rsidRPr="005579C1" w14:paraId="09E0A1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0FA4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0BEFC4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ED452E" w:rsidRPr="005579C1" w14:paraId="7A8FD21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2B12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1732CF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ED452E" w:rsidRPr="005579C1" w14:paraId="4439C2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CCE6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2107D31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ED452E" w:rsidRPr="005579C1" w14:paraId="5527C7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E16B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0D8B86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ED452E" w:rsidRPr="005579C1" w14:paraId="268153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B53C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D6AD53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ED452E" w:rsidRPr="005579C1" w14:paraId="0C0A0E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4DBE2"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0244F7D"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ED452E" w:rsidRPr="005579C1" w14:paraId="3AE4A3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A54A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6AEDABC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ED452E" w:rsidRPr="005579C1" w14:paraId="28B937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DB31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B7C403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ED452E" w:rsidRPr="005579C1" w14:paraId="5F3120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AE28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4F17C0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ED452E" w:rsidRPr="005579C1" w14:paraId="7B7B09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B41B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CD466D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ED452E" w:rsidRPr="005579C1" w14:paraId="68246C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545A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2EF0F2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ED452E" w:rsidRPr="005579C1" w14:paraId="5508C2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2ED27"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4C00C816"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ED452E" w:rsidRPr="005579C1" w14:paraId="0D6709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849B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5AD08A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ED452E" w:rsidRPr="005579C1" w14:paraId="38431A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52C81"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CB9356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ED452E" w:rsidRPr="005579C1" w14:paraId="4806E5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F1E9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9247E1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ED452E" w:rsidRPr="005579C1" w14:paraId="0D251B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C18BB"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E6D962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ED452E" w:rsidRPr="005579C1" w14:paraId="09CB5F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ACBBD"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4486FE02"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ED452E" w:rsidRPr="005579C1" w14:paraId="706ADE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11F5E"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DED372F"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ED452E" w:rsidRPr="005579C1" w14:paraId="47D0B6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08865"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16DD6DF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ED452E" w:rsidRPr="005579C1" w14:paraId="36B01A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101E1"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1AB1EBCF"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ED452E" w:rsidRPr="005579C1" w14:paraId="09D680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AD520"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7FEECFC"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ED452E" w:rsidRPr="005579C1" w14:paraId="747141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AD8A3"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1F58EB9" w14:textId="77777777" w:rsidR="00ED452E" w:rsidRPr="005579C1" w:rsidRDefault="00ED452E"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ED452E" w:rsidRPr="005579C1" w14:paraId="7D9E93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E1977"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5E83B409" w14:textId="77777777" w:rsidR="00ED452E" w:rsidRPr="005579C1" w:rsidRDefault="00ED452E"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6"/>
    </w:tbl>
    <w:p w14:paraId="479C4468" w14:textId="77777777" w:rsidR="00ED452E" w:rsidRPr="005B106A" w:rsidRDefault="00ED452E" w:rsidP="00ED452E"/>
    <w:p w14:paraId="124FDB93"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56500B"/>
    <w:multiLevelType w:val="hybridMultilevel"/>
    <w:tmpl w:val="448627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7"/>
  </w:num>
  <w:num w:numId="4">
    <w:abstractNumId w:val="5"/>
  </w:num>
  <w:num w:numId="5">
    <w:abstractNumId w:val="13"/>
  </w:num>
  <w:num w:numId="6">
    <w:abstractNumId w:val="9"/>
  </w:num>
  <w:num w:numId="7">
    <w:abstractNumId w:val="11"/>
  </w:num>
  <w:num w:numId="8">
    <w:abstractNumId w:val="3"/>
  </w:num>
  <w:num w:numId="9">
    <w:abstractNumId w:val="8"/>
  </w:num>
  <w:num w:numId="10">
    <w:abstractNumId w:val="10"/>
  </w:num>
  <w:num w:numId="11">
    <w:abstractNumId w:val="12"/>
  </w:num>
  <w:num w:numId="12">
    <w:abstractNumId w:val="15"/>
  </w:num>
  <w:num w:numId="13">
    <w:abstractNumId w:val="16"/>
  </w:num>
  <w:num w:numId="14">
    <w:abstractNumId w:val="4"/>
  </w:num>
  <w:num w:numId="15">
    <w:abstractNumId w:val="18"/>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333D5"/>
    <w:rsid w:val="00051DD4"/>
    <w:rsid w:val="0009324F"/>
    <w:rsid w:val="000A3899"/>
    <w:rsid w:val="000B0820"/>
    <w:rsid w:val="000D1B15"/>
    <w:rsid w:val="000F6BBE"/>
    <w:rsid w:val="00137E72"/>
    <w:rsid w:val="00143A47"/>
    <w:rsid w:val="001459C3"/>
    <w:rsid w:val="00165E27"/>
    <w:rsid w:val="00167AAF"/>
    <w:rsid w:val="00170348"/>
    <w:rsid w:val="001728FC"/>
    <w:rsid w:val="00172BA5"/>
    <w:rsid w:val="001777B6"/>
    <w:rsid w:val="001869F0"/>
    <w:rsid w:val="00187BED"/>
    <w:rsid w:val="00187ED0"/>
    <w:rsid w:val="00191601"/>
    <w:rsid w:val="001B3DB2"/>
    <w:rsid w:val="001C7CD3"/>
    <w:rsid w:val="001D2E0B"/>
    <w:rsid w:val="001E1CC2"/>
    <w:rsid w:val="001E42DA"/>
    <w:rsid w:val="001F3692"/>
    <w:rsid w:val="001F3D0E"/>
    <w:rsid w:val="0023401F"/>
    <w:rsid w:val="002354D0"/>
    <w:rsid w:val="00254E46"/>
    <w:rsid w:val="002941E3"/>
    <w:rsid w:val="002B2DD7"/>
    <w:rsid w:val="002B3AC3"/>
    <w:rsid w:val="002C11EA"/>
    <w:rsid w:val="002C3BB8"/>
    <w:rsid w:val="002D1CDE"/>
    <w:rsid w:val="002D6A5E"/>
    <w:rsid w:val="002E3FB7"/>
    <w:rsid w:val="003002E5"/>
    <w:rsid w:val="0031170B"/>
    <w:rsid w:val="00312E88"/>
    <w:rsid w:val="00327199"/>
    <w:rsid w:val="00327FC8"/>
    <w:rsid w:val="00336062"/>
    <w:rsid w:val="003418B9"/>
    <w:rsid w:val="0035067C"/>
    <w:rsid w:val="00353EDC"/>
    <w:rsid w:val="0036640C"/>
    <w:rsid w:val="00370E7F"/>
    <w:rsid w:val="003865C4"/>
    <w:rsid w:val="00387361"/>
    <w:rsid w:val="003D0280"/>
    <w:rsid w:val="003D16C2"/>
    <w:rsid w:val="003E6F26"/>
    <w:rsid w:val="00422A26"/>
    <w:rsid w:val="00427175"/>
    <w:rsid w:val="0047206B"/>
    <w:rsid w:val="00472296"/>
    <w:rsid w:val="0047237E"/>
    <w:rsid w:val="0049037F"/>
    <w:rsid w:val="00492257"/>
    <w:rsid w:val="00496664"/>
    <w:rsid w:val="00497C9D"/>
    <w:rsid w:val="004D5BA1"/>
    <w:rsid w:val="004D7E8A"/>
    <w:rsid w:val="00514823"/>
    <w:rsid w:val="00516363"/>
    <w:rsid w:val="00543DC0"/>
    <w:rsid w:val="00546AA9"/>
    <w:rsid w:val="00551407"/>
    <w:rsid w:val="00552F32"/>
    <w:rsid w:val="005579C1"/>
    <w:rsid w:val="00562048"/>
    <w:rsid w:val="00562265"/>
    <w:rsid w:val="00563E0A"/>
    <w:rsid w:val="00563E17"/>
    <w:rsid w:val="00586DED"/>
    <w:rsid w:val="005A5E59"/>
    <w:rsid w:val="005B0BBD"/>
    <w:rsid w:val="005C0085"/>
    <w:rsid w:val="005D0806"/>
    <w:rsid w:val="006049D2"/>
    <w:rsid w:val="00613778"/>
    <w:rsid w:val="00644581"/>
    <w:rsid w:val="006C0C59"/>
    <w:rsid w:val="006E20FC"/>
    <w:rsid w:val="006F4206"/>
    <w:rsid w:val="00706AC6"/>
    <w:rsid w:val="00711438"/>
    <w:rsid w:val="007242F0"/>
    <w:rsid w:val="00740428"/>
    <w:rsid w:val="00741796"/>
    <w:rsid w:val="00742748"/>
    <w:rsid w:val="0075437D"/>
    <w:rsid w:val="0077644B"/>
    <w:rsid w:val="00780CD8"/>
    <w:rsid w:val="00793951"/>
    <w:rsid w:val="00794FC8"/>
    <w:rsid w:val="007B42D6"/>
    <w:rsid w:val="007B762A"/>
    <w:rsid w:val="007C794D"/>
    <w:rsid w:val="007F21AF"/>
    <w:rsid w:val="00863939"/>
    <w:rsid w:val="008707EC"/>
    <w:rsid w:val="00884FBC"/>
    <w:rsid w:val="00887DC7"/>
    <w:rsid w:val="008910DE"/>
    <w:rsid w:val="008B6DAF"/>
    <w:rsid w:val="008C1304"/>
    <w:rsid w:val="008D6BB5"/>
    <w:rsid w:val="009307FA"/>
    <w:rsid w:val="0093293D"/>
    <w:rsid w:val="0093661E"/>
    <w:rsid w:val="00941505"/>
    <w:rsid w:val="00942843"/>
    <w:rsid w:val="0094730D"/>
    <w:rsid w:val="00950581"/>
    <w:rsid w:val="00960A9E"/>
    <w:rsid w:val="00962E8D"/>
    <w:rsid w:val="00963070"/>
    <w:rsid w:val="00986B38"/>
    <w:rsid w:val="00A008B6"/>
    <w:rsid w:val="00A308F2"/>
    <w:rsid w:val="00A33477"/>
    <w:rsid w:val="00A434E3"/>
    <w:rsid w:val="00A50F4D"/>
    <w:rsid w:val="00A532E7"/>
    <w:rsid w:val="00A65F5F"/>
    <w:rsid w:val="00A674DC"/>
    <w:rsid w:val="00A776CA"/>
    <w:rsid w:val="00AB79D4"/>
    <w:rsid w:val="00AC797D"/>
    <w:rsid w:val="00AD6C78"/>
    <w:rsid w:val="00B17BE4"/>
    <w:rsid w:val="00B625C5"/>
    <w:rsid w:val="00BE0960"/>
    <w:rsid w:val="00BE2E5D"/>
    <w:rsid w:val="00BF5654"/>
    <w:rsid w:val="00C10E2A"/>
    <w:rsid w:val="00C37E2F"/>
    <w:rsid w:val="00C577EE"/>
    <w:rsid w:val="00C70D19"/>
    <w:rsid w:val="00C96FBB"/>
    <w:rsid w:val="00CA5256"/>
    <w:rsid w:val="00CB65D1"/>
    <w:rsid w:val="00CC6D1E"/>
    <w:rsid w:val="00CD37DC"/>
    <w:rsid w:val="00CE122D"/>
    <w:rsid w:val="00D77E32"/>
    <w:rsid w:val="00D82C73"/>
    <w:rsid w:val="00D85B9F"/>
    <w:rsid w:val="00DB628F"/>
    <w:rsid w:val="00DD16EA"/>
    <w:rsid w:val="00E0643A"/>
    <w:rsid w:val="00E14F6B"/>
    <w:rsid w:val="00E3758B"/>
    <w:rsid w:val="00E57BC9"/>
    <w:rsid w:val="00E64FC9"/>
    <w:rsid w:val="00E733E2"/>
    <w:rsid w:val="00EA3B7E"/>
    <w:rsid w:val="00EA616A"/>
    <w:rsid w:val="00EB04A3"/>
    <w:rsid w:val="00EB4EA7"/>
    <w:rsid w:val="00EC53F8"/>
    <w:rsid w:val="00ED452E"/>
    <w:rsid w:val="00F17C65"/>
    <w:rsid w:val="00F22899"/>
    <w:rsid w:val="00F2592E"/>
    <w:rsid w:val="00F4339B"/>
    <w:rsid w:val="00F727D1"/>
    <w:rsid w:val="00F92413"/>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08071"/>
  <w15:docId w15:val="{10635E3F-72B9-4893-A0F7-359302C2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A308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A308F2"/>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ED452E"/>
    <w:pPr>
      <w:spacing w:after="120"/>
    </w:pPr>
  </w:style>
  <w:style w:type="character" w:customStyle="1" w:styleId="ZkladntextChar">
    <w:name w:val="Základný text Char"/>
    <w:basedOn w:val="Predvolenpsmoodseku"/>
    <w:link w:val="Zkladntext"/>
    <w:uiPriority w:val="99"/>
    <w:semiHidden/>
    <w:rsid w:val="00ED452E"/>
  </w:style>
  <w:style w:type="paragraph" w:styleId="Bezriadkovania">
    <w:name w:val="No Spacing"/>
    <w:uiPriority w:val="1"/>
    <w:qFormat/>
    <w:rsid w:val="00ED452E"/>
    <w:pPr>
      <w:spacing w:after="0" w:line="240" w:lineRule="auto"/>
    </w:pPr>
  </w:style>
  <w:style w:type="character" w:customStyle="1" w:styleId="Nevyrieenzmienka1">
    <w:name w:val="Nevyriešená zmienka1"/>
    <w:basedOn w:val="Predvolenpsmoodseku"/>
    <w:uiPriority w:val="99"/>
    <w:semiHidden/>
    <w:unhideWhenUsed/>
    <w:rsid w:val="00ED45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www.xeno-canto.org/species/Coracias-garrul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E89C9-EACE-4763-B19B-72D24B8C3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5466</Words>
  <Characters>31159</Characters>
  <Application>Microsoft Office Word</Application>
  <DocSecurity>0</DocSecurity>
  <Lines>259</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7</cp:revision>
  <dcterms:created xsi:type="dcterms:W3CDTF">2022-01-31T16:12:00Z</dcterms:created>
  <dcterms:modified xsi:type="dcterms:W3CDTF">2022-02-09T11:40:00Z</dcterms:modified>
</cp:coreProperties>
</file>